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146C" w14:textId="32C5CDB8" w:rsidR="00E96BD3" w:rsidRDefault="0037728E" w:rsidP="00310446">
      <w:pPr>
        <w:spacing w:after="0" w:line="259" w:lineRule="auto"/>
        <w:ind w:left="0" w:right="0" w:firstLine="0"/>
        <w:jc w:val="left"/>
      </w:pPr>
      <w:r>
        <w:rPr>
          <w:u w:val="single" w:color="000000"/>
        </w:rPr>
        <w:t>Príloha č. 2</w:t>
      </w:r>
    </w:p>
    <w:p w14:paraId="124E54CB" w14:textId="2D59577E" w:rsidR="00E96BD3" w:rsidRDefault="0037728E">
      <w:pPr>
        <w:tabs>
          <w:tab w:val="right" w:pos="9214"/>
        </w:tabs>
        <w:ind w:left="0" w:right="0" w:firstLine="0"/>
        <w:jc w:val="left"/>
      </w:pPr>
      <w:r>
        <w:t xml:space="preserve">k Internej smernici </w:t>
      </w:r>
      <w:r w:rsidR="00BA5E7A">
        <w:t xml:space="preserve">o podmienkach </w:t>
      </w:r>
      <w:r>
        <w:t xml:space="preserve"> vyplácania cestovných náhrad cudzincom pôsobiacim na </w:t>
      </w:r>
    </w:p>
    <w:p w14:paraId="6217B640" w14:textId="77777777" w:rsidR="00E96BD3" w:rsidRDefault="0037728E" w:rsidP="00310446">
      <w:pPr>
        <w:ind w:left="0" w:right="0" w:firstLine="0"/>
      </w:pPr>
      <w:r>
        <w:t xml:space="preserve">Ekonomickej univerzite  v Bratislave </w:t>
      </w:r>
    </w:p>
    <w:p w14:paraId="42B7B288" w14:textId="77777777" w:rsidR="00E96BD3" w:rsidRDefault="0037728E">
      <w:pPr>
        <w:spacing w:after="10" w:line="259" w:lineRule="auto"/>
        <w:ind w:left="140" w:right="0" w:firstLine="0"/>
        <w:jc w:val="left"/>
      </w:pPr>
      <w:r>
        <w:t xml:space="preserve"> </w:t>
      </w:r>
    </w:p>
    <w:p w14:paraId="1C48D9DC" w14:textId="77777777" w:rsidR="00E96BD3" w:rsidRDefault="0037728E">
      <w:pPr>
        <w:spacing w:after="4" w:line="270" w:lineRule="auto"/>
        <w:ind w:left="4677" w:right="1047" w:hanging="3433"/>
        <w:jc w:val="left"/>
      </w:pPr>
      <w:r>
        <w:rPr>
          <w:b/>
        </w:rPr>
        <w:t xml:space="preserve">DOTAZNÍK OSOBNÝCH ÚDAJOV V SLOVENSKOM JAZYKU </w:t>
      </w:r>
      <w:r>
        <w:t xml:space="preserve"> </w:t>
      </w:r>
    </w:p>
    <w:p w14:paraId="31DA8738" w14:textId="77777777" w:rsidR="00E96BD3" w:rsidRDefault="0037728E">
      <w:pPr>
        <w:spacing w:after="0" w:line="259" w:lineRule="auto"/>
        <w:ind w:left="140" w:right="0" w:firstLine="0"/>
        <w:jc w:val="left"/>
      </w:pPr>
      <w:r>
        <w:rPr>
          <w:b/>
          <w:sz w:val="6"/>
        </w:rPr>
        <w:t xml:space="preserve"> </w:t>
      </w:r>
    </w:p>
    <w:tbl>
      <w:tblPr>
        <w:tblStyle w:val="TableGrid"/>
        <w:tblW w:w="9213" w:type="dxa"/>
        <w:tblInd w:w="70" w:type="dxa"/>
        <w:tblCellMar>
          <w:top w:w="7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1267"/>
        <w:gridCol w:w="3817"/>
        <w:gridCol w:w="4129"/>
      </w:tblGrid>
      <w:tr w:rsidR="00E96BD3" w14:paraId="4BF3F00B" w14:textId="77777777">
        <w:trPr>
          <w:trHeight w:val="6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22EF6" w14:textId="77777777" w:rsidR="00E96BD3" w:rsidRDefault="00E96BD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04F03" w14:textId="77777777" w:rsidR="00E96BD3" w:rsidRDefault="0037728E">
            <w:pPr>
              <w:spacing w:after="0" w:line="259" w:lineRule="auto"/>
              <w:ind w:left="1906" w:right="0" w:firstLine="0"/>
              <w:jc w:val="left"/>
            </w:pPr>
            <w:r>
              <w:rPr>
                <w:b/>
              </w:rPr>
              <w:t xml:space="preserve">Dotazník osobných údajov </w:t>
            </w:r>
          </w:p>
        </w:tc>
      </w:tr>
      <w:tr w:rsidR="00E96BD3" w14:paraId="160EA7C7" w14:textId="77777777">
        <w:trPr>
          <w:trHeight w:val="3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BA8C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83EB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Priezvisko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C043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313F3BF7" w14:textId="77777777">
        <w:trPr>
          <w:trHeight w:val="39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442D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2.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5B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Rodné priezvisko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6A3B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5F2FEBA6" w14:textId="77777777">
        <w:trPr>
          <w:trHeight w:val="3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4719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3.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7827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Meno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437D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17B3400" w14:textId="77777777">
        <w:trPr>
          <w:trHeight w:val="39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5F5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4.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C01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Titul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573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59DD2A4A" w14:textId="77777777">
        <w:trPr>
          <w:trHeight w:val="397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9501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5.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194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Dátum narodenia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E74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21004628" w14:textId="77777777">
        <w:trPr>
          <w:trHeight w:val="39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C33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6.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8E9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Rodné číslo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7F5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DD4F609" w14:textId="77777777">
        <w:trPr>
          <w:trHeight w:val="62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3032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7.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A278" w14:textId="77777777" w:rsidR="00E96BD3" w:rsidRDefault="0037728E">
            <w:pPr>
              <w:spacing w:line="259" w:lineRule="auto"/>
              <w:ind w:left="0" w:right="0" w:firstLine="0"/>
              <w:jc w:val="left"/>
            </w:pPr>
            <w:r>
              <w:t xml:space="preserve">Miesto narodenia </w:t>
            </w:r>
          </w:p>
          <w:p w14:paraId="578680D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(mesto, u cudzincov aj štát)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176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3689AC58" w14:textId="77777777">
        <w:trPr>
          <w:trHeight w:val="88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82A7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8.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E9CE" w14:textId="76D6E38F" w:rsidR="00E96BD3" w:rsidRDefault="0037728E">
            <w:pPr>
              <w:tabs>
                <w:tab w:val="center" w:pos="2719"/>
              </w:tabs>
              <w:spacing w:after="32" w:line="259" w:lineRule="auto"/>
              <w:ind w:left="0" w:right="0" w:firstLine="0"/>
              <w:jc w:val="left"/>
            </w:pPr>
            <w:r>
              <w:t>Rodinný stav (</w:t>
            </w:r>
            <w:proofErr w:type="spellStart"/>
            <w:r>
              <w:t>slobod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ný</w:t>
            </w:r>
            <w:proofErr w:type="spellEnd"/>
            <w:r>
              <w:t xml:space="preserve">/á, ženatý/á </w:t>
            </w:r>
          </w:p>
          <w:p w14:paraId="51DD52F6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rozvedený/á, vdovec/vdova, druh/ družka)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7A0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7EBFA797" w14:textId="77777777">
        <w:trPr>
          <w:trHeight w:val="55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AFB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9. </w:t>
            </w:r>
          </w:p>
          <w:p w14:paraId="1706162C" w14:textId="77777777" w:rsidR="00E96BD3" w:rsidRDefault="0037728E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5A8B" w14:textId="2CE4DA9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Číslo obč. preukazu (u cudzinca číslo pasu)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680D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1D1837FD" w14:textId="77777777">
        <w:trPr>
          <w:trHeight w:val="55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4923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10.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922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Adresa (ulica, číslo domu, PSČ, mesto)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35EA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0F6903D7" w14:textId="77777777">
        <w:trPr>
          <w:trHeight w:val="39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A0A1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11.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1169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Štátna príslušnosť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C994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325A10BD" w14:textId="77777777">
        <w:trPr>
          <w:trHeight w:val="174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171C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12.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C5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Názov banky </w:t>
            </w:r>
          </w:p>
          <w:p w14:paraId="5AF3EAE7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Adresa banky </w:t>
            </w:r>
          </w:p>
          <w:p w14:paraId="5A878811" w14:textId="77777777" w:rsidR="00E96BD3" w:rsidRDefault="0037728E">
            <w:pPr>
              <w:spacing w:after="16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1C7BE073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Číslo účtu* </w:t>
            </w:r>
          </w:p>
          <w:p w14:paraId="575E614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IBAN* </w:t>
            </w:r>
          </w:p>
          <w:p w14:paraId="5AC8031E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SWIFT* 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738F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52638734" w14:textId="77777777">
        <w:trPr>
          <w:trHeight w:val="39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E9B1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13.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CA3" w14:textId="452C3F65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Telefonický kontakt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7AD2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96BD3" w14:paraId="28D1D835" w14:textId="77777777">
        <w:trPr>
          <w:trHeight w:val="44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994" w14:textId="77777777" w:rsidR="00E96BD3" w:rsidRDefault="0037728E">
            <w:pPr>
              <w:spacing w:after="0" w:line="259" w:lineRule="auto"/>
              <w:ind w:left="10" w:right="0" w:firstLine="0"/>
              <w:jc w:val="center"/>
            </w:pPr>
            <w:r>
              <w:t xml:space="preserve">14.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DFC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E-mail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9FB" w14:textId="77777777" w:rsidR="00E96BD3" w:rsidRDefault="003772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56041AC" w14:textId="77777777" w:rsidR="00E96BD3" w:rsidRDefault="0037728E">
      <w:pPr>
        <w:ind w:left="147" w:right="0"/>
      </w:pPr>
      <w:r>
        <w:t xml:space="preserve">*Uveďte údaje relevantné pre príslušnú finančnú inštitúciu.   </w:t>
      </w:r>
    </w:p>
    <w:p w14:paraId="28C423D9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07A016CC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23975738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7FF9C147" w14:textId="77777777" w:rsidR="00E96BD3" w:rsidRDefault="0037728E">
      <w:pPr>
        <w:ind w:left="147" w:right="0"/>
      </w:pPr>
      <w:r>
        <w:t xml:space="preserve">V Bratislave  dňa: ....................................         Podpis   .............................................................. </w:t>
      </w:r>
    </w:p>
    <w:p w14:paraId="2B78BB01" w14:textId="77777777" w:rsidR="00E96BD3" w:rsidRDefault="0037728E">
      <w:pPr>
        <w:spacing w:after="0" w:line="259" w:lineRule="auto"/>
        <w:ind w:left="140" w:right="0" w:firstLine="0"/>
        <w:jc w:val="left"/>
      </w:pPr>
      <w:r>
        <w:t xml:space="preserve"> </w:t>
      </w:r>
    </w:p>
    <w:p w14:paraId="68302E66" w14:textId="7B2303FA" w:rsidR="00E96BD3" w:rsidRDefault="0037728E" w:rsidP="00310446">
      <w:pPr>
        <w:spacing w:after="0" w:line="259" w:lineRule="auto"/>
        <w:ind w:left="140" w:right="0" w:firstLine="0"/>
        <w:jc w:val="left"/>
      </w:pPr>
      <w:r>
        <w:t xml:space="preserve"> </w:t>
      </w:r>
    </w:p>
    <w:sectPr w:rsidR="00E96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5" w:bottom="1441" w:left="1277" w:header="141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6932" w14:textId="77777777" w:rsidR="005D6DE0" w:rsidRDefault="005D6DE0">
      <w:pPr>
        <w:spacing w:after="0" w:line="240" w:lineRule="auto"/>
      </w:pPr>
      <w:r>
        <w:separator/>
      </w:r>
    </w:p>
  </w:endnote>
  <w:endnote w:type="continuationSeparator" w:id="0">
    <w:p w14:paraId="3C3B26FC" w14:textId="77777777" w:rsidR="005D6DE0" w:rsidRDefault="005D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0FF6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99000B3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E64E" w14:textId="3B9B8FB0" w:rsidR="00E96BD3" w:rsidRDefault="00E96BD3">
    <w:pPr>
      <w:spacing w:after="0" w:line="259" w:lineRule="auto"/>
      <w:ind w:left="14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D2D2" w14:textId="77777777" w:rsidR="00E96BD3" w:rsidRDefault="0037728E">
    <w:pPr>
      <w:spacing w:after="0" w:line="259" w:lineRule="auto"/>
      <w:ind w:left="461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56D87FA" w14:textId="77777777" w:rsidR="00E96BD3" w:rsidRDefault="0037728E">
    <w:pPr>
      <w:spacing w:after="0" w:line="259" w:lineRule="auto"/>
      <w:ind w:left="14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2974" w14:textId="77777777" w:rsidR="005D6DE0" w:rsidRDefault="005D6DE0">
      <w:pPr>
        <w:spacing w:after="0" w:line="240" w:lineRule="auto"/>
      </w:pPr>
      <w:r>
        <w:separator/>
      </w:r>
    </w:p>
  </w:footnote>
  <w:footnote w:type="continuationSeparator" w:id="0">
    <w:p w14:paraId="5A44F619" w14:textId="77777777" w:rsidR="005D6DE0" w:rsidRDefault="005D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4CCF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21E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9E7" w14:textId="77777777" w:rsidR="00E96BD3" w:rsidRDefault="0037728E">
    <w:pPr>
      <w:spacing w:after="0" w:line="239" w:lineRule="auto"/>
      <w:ind w:left="2072" w:right="5646" w:hanging="833"/>
      <w:jc w:val="left"/>
    </w:pPr>
    <w:r>
      <w:t xml:space="preserve">  o podmienkach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7600"/>
    <w:multiLevelType w:val="hybridMultilevel"/>
    <w:tmpl w:val="4CBAEBD0"/>
    <w:lvl w:ilvl="0" w:tplc="5142AD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60C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655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1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619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3A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02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07B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E85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830D9"/>
    <w:multiLevelType w:val="hybridMultilevel"/>
    <w:tmpl w:val="6186EB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E26"/>
    <w:multiLevelType w:val="hybridMultilevel"/>
    <w:tmpl w:val="B6F69878"/>
    <w:lvl w:ilvl="0" w:tplc="D094429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2CE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6627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E22E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EFD0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C3B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4C5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4BD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1FB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56F64"/>
    <w:multiLevelType w:val="hybridMultilevel"/>
    <w:tmpl w:val="3320D2FC"/>
    <w:lvl w:ilvl="0" w:tplc="9B8004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ED53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045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6665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89DB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6BAC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44B6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4E30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E0930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A77FF"/>
    <w:multiLevelType w:val="hybridMultilevel"/>
    <w:tmpl w:val="9C62D4F6"/>
    <w:lvl w:ilvl="0" w:tplc="81B0C9B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0AA5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3F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25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2007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EAAD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91A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E79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84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653909">
    <w:abstractNumId w:val="0"/>
  </w:num>
  <w:num w:numId="2" w16cid:durableId="494956107">
    <w:abstractNumId w:val="2"/>
  </w:num>
  <w:num w:numId="3" w16cid:durableId="496387422">
    <w:abstractNumId w:val="4"/>
  </w:num>
  <w:num w:numId="4" w16cid:durableId="473910607">
    <w:abstractNumId w:val="3"/>
  </w:num>
  <w:num w:numId="5" w16cid:durableId="148218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D3"/>
    <w:rsid w:val="0013264B"/>
    <w:rsid w:val="00151B00"/>
    <w:rsid w:val="001F0C03"/>
    <w:rsid w:val="00277E9A"/>
    <w:rsid w:val="002C410D"/>
    <w:rsid w:val="00310446"/>
    <w:rsid w:val="0037728E"/>
    <w:rsid w:val="005D6DE0"/>
    <w:rsid w:val="00BA5E7A"/>
    <w:rsid w:val="00D613BC"/>
    <w:rsid w:val="00DB37E5"/>
    <w:rsid w:val="00DF0174"/>
    <w:rsid w:val="00E01B86"/>
    <w:rsid w:val="00E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FBE61"/>
  <w15:docId w15:val="{E6D17125-1830-47C4-9B81-D0B76A0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" w:line="249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 w:line="257" w:lineRule="auto"/>
      <w:ind w:left="10" w:right="66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B37E5"/>
    <w:pPr>
      <w:spacing w:after="0" w:line="240" w:lineRule="auto"/>
      <w:ind w:left="37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B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Prijímanie zahraničných hostí na VŠVU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Prijímanie zahraničných hostí na VŠVU</dc:title>
  <dc:subject/>
  <dc:creator>Jarka</dc:creator>
  <cp:keywords/>
  <cp:lastModifiedBy>Miroslav Horňák | CKV EU v Bratislave</cp:lastModifiedBy>
  <cp:revision>3</cp:revision>
  <dcterms:created xsi:type="dcterms:W3CDTF">2023-03-29T05:16:00Z</dcterms:created>
  <dcterms:modified xsi:type="dcterms:W3CDTF">2023-03-29T05:17:00Z</dcterms:modified>
</cp:coreProperties>
</file>