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36" w:rsidRPr="007B0FC7" w:rsidRDefault="00065636" w:rsidP="00065636">
      <w:pPr>
        <w:jc w:val="center"/>
        <w:rPr>
          <w:rFonts w:ascii="Arial Narrow" w:hAnsi="Arial Narrow"/>
          <w:b/>
          <w:sz w:val="22"/>
          <w:szCs w:val="22"/>
        </w:rPr>
      </w:pPr>
      <w:r w:rsidRPr="007B0FC7">
        <w:rPr>
          <w:rFonts w:ascii="Arial Narrow" w:hAnsi="Arial Narrow"/>
          <w:b/>
          <w:sz w:val="22"/>
          <w:szCs w:val="22"/>
        </w:rPr>
        <w:t>Zadanie zákazky</w:t>
      </w:r>
    </w:p>
    <w:p w:rsidR="00065636" w:rsidRPr="007B0FC7" w:rsidRDefault="00065636" w:rsidP="00065636">
      <w:pPr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Postupom podľa § </w:t>
      </w:r>
      <w:r w:rsidR="00E60CF0" w:rsidRPr="007B0FC7">
        <w:rPr>
          <w:rFonts w:ascii="Arial Narrow" w:hAnsi="Arial Narrow"/>
          <w:sz w:val="22"/>
          <w:szCs w:val="22"/>
        </w:rPr>
        <w:t>117</w:t>
      </w:r>
      <w:r w:rsidRPr="007B0FC7">
        <w:rPr>
          <w:rFonts w:ascii="Arial Narrow" w:hAnsi="Arial Narrow"/>
          <w:sz w:val="22"/>
          <w:szCs w:val="22"/>
        </w:rPr>
        <w:t xml:space="preserve">  zákona č. </w:t>
      </w:r>
      <w:r w:rsidR="00E60CF0" w:rsidRPr="007B0FC7">
        <w:rPr>
          <w:rFonts w:ascii="Arial Narrow" w:hAnsi="Arial Narrow"/>
          <w:sz w:val="22"/>
          <w:szCs w:val="22"/>
        </w:rPr>
        <w:t>343</w:t>
      </w:r>
      <w:r w:rsidRPr="007B0FC7">
        <w:rPr>
          <w:rFonts w:ascii="Arial Narrow" w:hAnsi="Arial Narrow"/>
          <w:sz w:val="22"/>
          <w:szCs w:val="22"/>
        </w:rPr>
        <w:t>/20</w:t>
      </w:r>
      <w:r w:rsidR="00E60CF0" w:rsidRPr="007B0FC7">
        <w:rPr>
          <w:rFonts w:ascii="Arial Narrow" w:hAnsi="Arial Narrow"/>
          <w:sz w:val="22"/>
          <w:szCs w:val="22"/>
        </w:rPr>
        <w:t>15</w:t>
      </w:r>
      <w:r w:rsidRPr="007B0FC7">
        <w:rPr>
          <w:rFonts w:ascii="Arial Narrow" w:hAnsi="Arial Narrow"/>
          <w:sz w:val="22"/>
          <w:szCs w:val="22"/>
        </w:rPr>
        <w:t xml:space="preserve"> Z. z. o verejnom obstarávaní a o zmene a doplnení niektorých zákonov</w:t>
      </w:r>
    </w:p>
    <w:p w:rsidR="00E60CF0" w:rsidRPr="007B0FC7" w:rsidRDefault="00E60CF0" w:rsidP="00065636">
      <w:pPr>
        <w:jc w:val="center"/>
        <w:rPr>
          <w:rFonts w:ascii="Arial Narrow" w:hAnsi="Arial Narrow"/>
          <w:sz w:val="22"/>
          <w:szCs w:val="22"/>
        </w:rPr>
      </w:pPr>
    </w:p>
    <w:p w:rsidR="00065636" w:rsidRPr="007B0FC7" w:rsidRDefault="00065636" w:rsidP="00065636">
      <w:pPr>
        <w:pStyle w:val="Odsekzoznamu"/>
        <w:numPr>
          <w:ilvl w:val="0"/>
          <w:numId w:val="5"/>
        </w:numPr>
        <w:rPr>
          <w:rFonts w:ascii="Arial Narrow" w:hAnsi="Arial Narrow" w:cs="Times New Roman"/>
          <w:b/>
        </w:rPr>
      </w:pPr>
      <w:r w:rsidRPr="007B0FC7">
        <w:rPr>
          <w:rFonts w:ascii="Arial Narrow" w:hAnsi="Arial Narrow" w:cs="Times New Roman"/>
          <w:b/>
        </w:rPr>
        <w:t>Identifikácia verejného obstarávateľa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Názov:</w:t>
      </w:r>
      <w:r w:rsidRPr="007B0FC7">
        <w:rPr>
          <w:rFonts w:ascii="Arial Narrow" w:hAnsi="Arial Narrow" w:cs="Times New Roman"/>
        </w:rPr>
        <w:tab/>
      </w:r>
      <w:r w:rsidRPr="007B0FC7">
        <w:rPr>
          <w:rFonts w:ascii="Arial Narrow" w:hAnsi="Arial Narrow" w:cs="Times New Roman"/>
        </w:rPr>
        <w:tab/>
      </w:r>
      <w:r w:rsidRPr="007B0FC7">
        <w:rPr>
          <w:rFonts w:ascii="Arial Narrow" w:hAnsi="Arial Narrow" w:cs="Times New Roman"/>
        </w:rPr>
        <w:tab/>
        <w:t>Ekonomická univerzita v Bratislave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Sídlo:</w:t>
      </w:r>
      <w:r w:rsidRPr="007B0FC7">
        <w:rPr>
          <w:rFonts w:ascii="Arial Narrow" w:hAnsi="Arial Narrow" w:cs="Times New Roman"/>
        </w:rPr>
        <w:tab/>
      </w:r>
      <w:r w:rsidRPr="007B0FC7">
        <w:rPr>
          <w:rFonts w:ascii="Arial Narrow" w:hAnsi="Arial Narrow" w:cs="Times New Roman"/>
        </w:rPr>
        <w:tab/>
      </w:r>
      <w:r w:rsidRPr="007B0FC7">
        <w:rPr>
          <w:rFonts w:ascii="Arial Narrow" w:hAnsi="Arial Narrow" w:cs="Times New Roman"/>
        </w:rPr>
        <w:tab/>
        <w:t>Dolnozemská cesta č. 1, 852 35 Bratislava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IČO:</w:t>
      </w:r>
      <w:r w:rsidRPr="007B0FC7">
        <w:rPr>
          <w:rFonts w:ascii="Arial Narrow" w:hAnsi="Arial Narrow" w:cs="Times New Roman"/>
        </w:rPr>
        <w:tab/>
      </w:r>
      <w:r w:rsidRPr="007B0FC7">
        <w:rPr>
          <w:rFonts w:ascii="Arial Narrow" w:hAnsi="Arial Narrow" w:cs="Times New Roman"/>
        </w:rPr>
        <w:tab/>
      </w:r>
      <w:r w:rsidRPr="007B0FC7">
        <w:rPr>
          <w:rFonts w:ascii="Arial Narrow" w:hAnsi="Arial Narrow" w:cs="Times New Roman"/>
        </w:rPr>
        <w:tab/>
        <w:t>00399957</w:t>
      </w:r>
    </w:p>
    <w:p w:rsidR="007B0FC7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Telefón:                       </w:t>
      </w:r>
      <w:r w:rsidR="007B0FC7">
        <w:rPr>
          <w:rFonts w:ascii="Arial Narrow" w:hAnsi="Arial Narrow" w:cs="Times New Roman"/>
        </w:rPr>
        <w:t xml:space="preserve">     </w:t>
      </w:r>
      <w:r w:rsidRPr="007B0FC7">
        <w:rPr>
          <w:rFonts w:ascii="Arial Narrow" w:hAnsi="Arial Narrow" w:cs="Times New Roman"/>
        </w:rPr>
        <w:t xml:space="preserve"> +421 267295</w:t>
      </w:r>
      <w:r w:rsidR="007B0FC7" w:rsidRPr="007B0FC7">
        <w:rPr>
          <w:rFonts w:ascii="Arial Narrow" w:hAnsi="Arial Narrow" w:cs="Times New Roman"/>
        </w:rPr>
        <w:t xml:space="preserve"> 147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Kontaktná osoba:      </w:t>
      </w:r>
      <w:r w:rsidR="007B0FC7">
        <w:rPr>
          <w:rFonts w:ascii="Arial Narrow" w:hAnsi="Arial Narrow" w:cs="Times New Roman"/>
        </w:rPr>
        <w:t xml:space="preserve">       </w:t>
      </w:r>
      <w:r w:rsidRPr="007B0FC7">
        <w:rPr>
          <w:rFonts w:ascii="Arial Narrow" w:hAnsi="Arial Narrow" w:cs="Times New Roman"/>
        </w:rPr>
        <w:t xml:space="preserve"> </w:t>
      </w:r>
      <w:r w:rsidR="007B0FC7">
        <w:rPr>
          <w:rFonts w:ascii="Arial Narrow" w:hAnsi="Arial Narrow" w:cs="Times New Roman"/>
        </w:rPr>
        <w:t>Anna Národová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e-mail:                          </w:t>
      </w:r>
      <w:r w:rsidR="007B0FC7">
        <w:rPr>
          <w:rFonts w:ascii="Arial Narrow" w:hAnsi="Arial Narrow" w:cs="Times New Roman"/>
        </w:rPr>
        <w:t xml:space="preserve">     anna.narodova</w:t>
      </w:r>
      <w:r w:rsidRPr="007B0FC7">
        <w:rPr>
          <w:rFonts w:ascii="Arial Narrow" w:hAnsi="Arial Narrow" w:cs="Times New Roman"/>
        </w:rPr>
        <w:t>@euba.sk</w:t>
      </w:r>
    </w:p>
    <w:p w:rsidR="00065636" w:rsidRPr="007B0FC7" w:rsidRDefault="00065636" w:rsidP="00065636">
      <w:pPr>
        <w:pStyle w:val="Odsekzoznamu"/>
        <w:numPr>
          <w:ilvl w:val="0"/>
          <w:numId w:val="5"/>
        </w:numPr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b/>
        </w:rPr>
        <w:t xml:space="preserve">Názov predmetu zákazky: </w:t>
      </w:r>
      <w:r w:rsidR="00896DC4" w:rsidRPr="007B0FC7">
        <w:rPr>
          <w:rFonts w:ascii="Arial Narrow" w:hAnsi="Arial Narrow" w:cs="Times New Roman"/>
          <w:b/>
        </w:rPr>
        <w:t xml:space="preserve"> </w:t>
      </w:r>
      <w:r w:rsidR="00E60CF0" w:rsidRPr="007B0FC7">
        <w:rPr>
          <w:rFonts w:ascii="Arial Narrow" w:hAnsi="Arial Narrow" w:cs="Times New Roman"/>
        </w:rPr>
        <w:t xml:space="preserve">Dodávka </w:t>
      </w:r>
      <w:r w:rsidR="0044525A" w:rsidRPr="007B0FC7">
        <w:rPr>
          <w:rFonts w:ascii="Arial Narrow" w:hAnsi="Arial Narrow" w:cs="Times New Roman"/>
        </w:rPr>
        <w:t>ovocia a zeleniny</w:t>
      </w:r>
      <w:r w:rsidR="003433A6" w:rsidRPr="007B0FC7">
        <w:rPr>
          <w:rFonts w:ascii="Arial Narrow" w:hAnsi="Arial Narrow" w:cs="Times New Roman"/>
        </w:rPr>
        <w:t>.</w:t>
      </w:r>
    </w:p>
    <w:p w:rsidR="00DB34AF" w:rsidRPr="007B0FC7" w:rsidRDefault="00065636" w:rsidP="00C177E3">
      <w:pPr>
        <w:pStyle w:val="Odsekzoznamu"/>
        <w:numPr>
          <w:ilvl w:val="0"/>
          <w:numId w:val="5"/>
        </w:numPr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b/>
        </w:rPr>
        <w:t xml:space="preserve">Opis predmetu zákazky: </w:t>
      </w:r>
      <w:r w:rsidR="00896DC4" w:rsidRPr="007B0FC7">
        <w:rPr>
          <w:rFonts w:ascii="Arial Narrow" w:hAnsi="Arial Narrow" w:cs="Times New Roman"/>
          <w:b/>
        </w:rPr>
        <w:t xml:space="preserve"> </w:t>
      </w:r>
      <w:r w:rsidR="000C0DC3" w:rsidRPr="007B0FC7">
        <w:rPr>
          <w:rFonts w:ascii="Arial Narrow" w:hAnsi="Arial Narrow" w:cs="Times New Roman"/>
        </w:rPr>
        <w:t xml:space="preserve">Dodávka </w:t>
      </w:r>
      <w:r w:rsidR="0044525A" w:rsidRPr="007B0FC7">
        <w:rPr>
          <w:rFonts w:ascii="Arial Narrow" w:hAnsi="Arial Narrow" w:cs="Times New Roman"/>
        </w:rPr>
        <w:t>ovocia a zeleniny</w:t>
      </w:r>
      <w:r w:rsidR="00DB34AF" w:rsidRPr="007B0FC7">
        <w:rPr>
          <w:rFonts w:ascii="Arial Narrow" w:hAnsi="Arial Narrow" w:cs="Times New Roman"/>
        </w:rPr>
        <w:t xml:space="preserve"> pre objekt Virt</w:t>
      </w:r>
      <w:r w:rsidR="00C177E3" w:rsidRPr="007B0FC7">
        <w:rPr>
          <w:rFonts w:ascii="Arial Narrow" w:hAnsi="Arial Narrow" w:cs="Times New Roman"/>
        </w:rPr>
        <w:t>.</w:t>
      </w:r>
    </w:p>
    <w:p w:rsidR="009F4393" w:rsidRPr="007B0FC7" w:rsidRDefault="009F4393" w:rsidP="009F4393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Podrobná špecifikácia predmetu zákazky vrátane určenia </w:t>
      </w:r>
      <w:r w:rsidR="00C177E3" w:rsidRPr="007B0FC7">
        <w:rPr>
          <w:rFonts w:ascii="Arial Narrow" w:hAnsi="Arial Narrow" w:cs="Times New Roman"/>
        </w:rPr>
        <w:t xml:space="preserve">požadovaného </w:t>
      </w:r>
      <w:r w:rsidRPr="007B0FC7">
        <w:rPr>
          <w:rFonts w:ascii="Arial Narrow" w:hAnsi="Arial Narrow" w:cs="Times New Roman"/>
        </w:rPr>
        <w:t>množstv</w:t>
      </w:r>
      <w:r w:rsidR="00C177E3" w:rsidRPr="007B0FC7">
        <w:rPr>
          <w:rFonts w:ascii="Arial Narrow" w:hAnsi="Arial Narrow" w:cs="Times New Roman"/>
        </w:rPr>
        <w:t>a</w:t>
      </w:r>
      <w:r w:rsidRPr="007B0FC7">
        <w:rPr>
          <w:rFonts w:ascii="Arial Narrow" w:hAnsi="Arial Narrow" w:cs="Times New Roman"/>
        </w:rPr>
        <w:t xml:space="preserve"> </w:t>
      </w:r>
      <w:r w:rsidR="00C177E3" w:rsidRPr="007B0FC7">
        <w:rPr>
          <w:rFonts w:ascii="Arial Narrow" w:hAnsi="Arial Narrow" w:cs="Times New Roman"/>
        </w:rPr>
        <w:t>je</w:t>
      </w:r>
      <w:r w:rsidRPr="007B0FC7">
        <w:rPr>
          <w:rFonts w:ascii="Arial Narrow" w:hAnsi="Arial Narrow" w:cs="Times New Roman"/>
        </w:rPr>
        <w:t xml:space="preserve"> uveden</w:t>
      </w:r>
      <w:r w:rsidR="002D00F8">
        <w:rPr>
          <w:rFonts w:ascii="Arial Narrow" w:hAnsi="Arial Narrow" w:cs="Times New Roman"/>
        </w:rPr>
        <w:t>á</w:t>
      </w:r>
      <w:r w:rsidR="0003087A" w:rsidRPr="007B0FC7">
        <w:rPr>
          <w:rFonts w:ascii="Arial Narrow" w:hAnsi="Arial Narrow" w:cs="Times New Roman"/>
        </w:rPr>
        <w:t xml:space="preserve"> v príloh</w:t>
      </w:r>
      <w:r w:rsidR="00C177E3" w:rsidRPr="007B0FC7">
        <w:rPr>
          <w:rFonts w:ascii="Arial Narrow" w:hAnsi="Arial Narrow" w:cs="Times New Roman"/>
        </w:rPr>
        <w:t>e</w:t>
      </w:r>
      <w:r w:rsidRPr="007B0FC7">
        <w:rPr>
          <w:rFonts w:ascii="Arial Narrow" w:hAnsi="Arial Narrow" w:cs="Times New Roman"/>
        </w:rPr>
        <w:t xml:space="preserve"> č. 1 ku kúpnej zmluve.</w:t>
      </w:r>
    </w:p>
    <w:p w:rsidR="0003087A" w:rsidRPr="007B0FC7" w:rsidRDefault="0003087A" w:rsidP="00DB34AF">
      <w:pPr>
        <w:pStyle w:val="Odsekzoznamu"/>
        <w:spacing w:after="0"/>
        <w:ind w:hanging="294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4. </w:t>
      </w:r>
      <w:r w:rsidR="00065636" w:rsidRPr="007B0FC7">
        <w:rPr>
          <w:rFonts w:ascii="Arial Narrow" w:hAnsi="Arial Narrow" w:cs="Times New Roman"/>
          <w:b/>
        </w:rPr>
        <w:t xml:space="preserve">Kritérium na vyhodnotenie ponúk: </w:t>
      </w:r>
      <w:r w:rsidR="00065636" w:rsidRPr="007B0FC7">
        <w:rPr>
          <w:rFonts w:ascii="Arial Narrow" w:hAnsi="Arial Narrow" w:cs="Times New Roman"/>
        </w:rPr>
        <w:t>najnižšia cena celkom</w:t>
      </w:r>
      <w:r w:rsidR="0081597D" w:rsidRPr="007B0FC7">
        <w:rPr>
          <w:rFonts w:ascii="Arial Narrow" w:hAnsi="Arial Narrow" w:cs="Times New Roman"/>
        </w:rPr>
        <w:t xml:space="preserve"> vrátane DPH</w:t>
      </w:r>
      <w:r w:rsidR="00065636" w:rsidRPr="007B0FC7">
        <w:rPr>
          <w:rFonts w:ascii="Arial Narrow" w:hAnsi="Arial Narrow" w:cs="Times New Roman"/>
        </w:rPr>
        <w:t>.</w:t>
      </w:r>
    </w:p>
    <w:p w:rsidR="00896DC4" w:rsidRPr="007B0FC7" w:rsidRDefault="0003087A" w:rsidP="00DB34AF">
      <w:pPr>
        <w:pStyle w:val="Odsekzoznamu"/>
        <w:spacing w:after="0" w:line="240" w:lineRule="auto"/>
        <w:ind w:left="1080" w:hanging="654"/>
        <w:jc w:val="both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b/>
        </w:rPr>
        <w:t xml:space="preserve">5. </w:t>
      </w:r>
      <w:r w:rsidR="00065636" w:rsidRPr="007B0FC7">
        <w:rPr>
          <w:rFonts w:ascii="Arial Narrow" w:hAnsi="Arial Narrow" w:cs="Times New Roman"/>
          <w:b/>
        </w:rPr>
        <w:t xml:space="preserve">Miesto a lehota na predloženie ponúk: </w:t>
      </w:r>
    </w:p>
    <w:p w:rsidR="00065636" w:rsidRPr="007B0FC7" w:rsidRDefault="00065636" w:rsidP="00896DC4">
      <w:pPr>
        <w:pStyle w:val="Odsekzoznamu"/>
        <w:spacing w:line="240" w:lineRule="auto"/>
        <w:jc w:val="both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 Ekonomická univerzita v Bratislave</w:t>
      </w:r>
    </w:p>
    <w:p w:rsidR="00065636" w:rsidRPr="007B0FC7" w:rsidRDefault="00896DC4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b/>
        </w:rPr>
        <w:t xml:space="preserve"> </w:t>
      </w:r>
      <w:r w:rsidR="00065636" w:rsidRPr="007B0FC7">
        <w:rPr>
          <w:rFonts w:ascii="Arial Narrow" w:hAnsi="Arial Narrow" w:cs="Times New Roman"/>
        </w:rPr>
        <w:t xml:space="preserve">Oddelenie pre verejné obstarávanie  </w:t>
      </w:r>
    </w:p>
    <w:p w:rsidR="00123D99" w:rsidRDefault="00896DC4" w:rsidP="00123D99">
      <w:pPr>
        <w:pStyle w:val="Odsekzoznamu"/>
        <w:spacing w:line="240" w:lineRule="auto"/>
        <w:ind w:left="4253" w:hanging="3533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b/>
        </w:rPr>
        <w:t xml:space="preserve"> </w:t>
      </w:r>
      <w:r w:rsidR="00065636" w:rsidRPr="007B0FC7">
        <w:rPr>
          <w:rFonts w:ascii="Arial Narrow" w:hAnsi="Arial Narrow" w:cs="Times New Roman"/>
        </w:rPr>
        <w:t>Dolnozemská cesta č.1</w:t>
      </w:r>
      <w:r w:rsidRPr="007B0FC7">
        <w:rPr>
          <w:rFonts w:ascii="Arial Narrow" w:hAnsi="Arial Narrow" w:cs="Times New Roman"/>
        </w:rPr>
        <w:t xml:space="preserve">, </w:t>
      </w:r>
      <w:r w:rsidR="00065636" w:rsidRPr="007B0FC7">
        <w:rPr>
          <w:rFonts w:ascii="Arial Narrow" w:hAnsi="Arial Narrow" w:cs="Times New Roman"/>
        </w:rPr>
        <w:t xml:space="preserve">  852 35 Bratislava 5</w:t>
      </w:r>
      <w:r w:rsidR="00123D99">
        <w:rPr>
          <w:rFonts w:ascii="Arial Narrow" w:hAnsi="Arial Narrow" w:cs="Times New Roman"/>
        </w:rPr>
        <w:t xml:space="preserve"> </w:t>
      </w:r>
      <w:r w:rsidR="00065636" w:rsidRPr="00123D99">
        <w:rPr>
          <w:rFonts w:ascii="Arial Narrow" w:hAnsi="Arial Narrow" w:cs="Times New Roman"/>
        </w:rPr>
        <w:t xml:space="preserve">do </w:t>
      </w:r>
      <w:r w:rsidR="007B0FC7" w:rsidRPr="00123D99">
        <w:rPr>
          <w:rFonts w:ascii="Arial Narrow" w:hAnsi="Arial Narrow" w:cs="Times New Roman"/>
        </w:rPr>
        <w:t>1</w:t>
      </w:r>
      <w:r w:rsidR="004E55DC">
        <w:rPr>
          <w:rFonts w:ascii="Arial Narrow" w:hAnsi="Arial Narrow" w:cs="Times New Roman"/>
        </w:rPr>
        <w:t>6</w:t>
      </w:r>
      <w:r w:rsidR="00065636" w:rsidRPr="00123D99">
        <w:rPr>
          <w:rFonts w:ascii="Arial Narrow" w:hAnsi="Arial Narrow" w:cs="Times New Roman"/>
        </w:rPr>
        <w:t>.</w:t>
      </w:r>
      <w:r w:rsidR="007B0FC7" w:rsidRPr="00123D99">
        <w:rPr>
          <w:rFonts w:ascii="Arial Narrow" w:hAnsi="Arial Narrow" w:cs="Times New Roman"/>
        </w:rPr>
        <w:t>1</w:t>
      </w:r>
      <w:r w:rsidR="00123D99">
        <w:rPr>
          <w:rFonts w:ascii="Arial Narrow" w:hAnsi="Arial Narrow" w:cs="Times New Roman"/>
        </w:rPr>
        <w:t>2</w:t>
      </w:r>
      <w:r w:rsidR="00065636" w:rsidRPr="00123D99">
        <w:rPr>
          <w:rFonts w:ascii="Arial Narrow" w:hAnsi="Arial Narrow" w:cs="Times New Roman"/>
        </w:rPr>
        <w:t>.201</w:t>
      </w:r>
      <w:r w:rsidR="00A93DDE" w:rsidRPr="00123D99">
        <w:rPr>
          <w:rFonts w:ascii="Arial Narrow" w:hAnsi="Arial Narrow" w:cs="Times New Roman"/>
        </w:rPr>
        <w:t>9</w:t>
      </w:r>
      <w:r w:rsidR="00065636" w:rsidRPr="00123D99">
        <w:rPr>
          <w:rFonts w:ascii="Arial Narrow" w:hAnsi="Arial Narrow" w:cs="Times New Roman"/>
        </w:rPr>
        <w:t xml:space="preserve">   do </w:t>
      </w:r>
      <w:r w:rsidR="004C75F3" w:rsidRPr="00123D99">
        <w:rPr>
          <w:rFonts w:ascii="Arial Narrow" w:hAnsi="Arial Narrow" w:cs="Times New Roman"/>
        </w:rPr>
        <w:t>10</w:t>
      </w:r>
      <w:r w:rsidR="00065636" w:rsidRPr="00123D99">
        <w:rPr>
          <w:rFonts w:ascii="Arial Narrow" w:hAnsi="Arial Narrow" w:cs="Times New Roman"/>
        </w:rPr>
        <w:t>.00 h.</w:t>
      </w:r>
    </w:p>
    <w:p w:rsidR="0003087A" w:rsidRPr="00123D99" w:rsidRDefault="00065636" w:rsidP="00123D99">
      <w:pPr>
        <w:pStyle w:val="Odsekzoznamu"/>
        <w:spacing w:line="240" w:lineRule="auto"/>
        <w:ind w:left="4253" w:hanging="3533"/>
        <w:rPr>
          <w:rFonts w:ascii="Arial Narrow" w:hAnsi="Arial Narrow" w:cs="Times New Roman"/>
        </w:rPr>
      </w:pPr>
      <w:r w:rsidRPr="00123D99">
        <w:rPr>
          <w:rFonts w:ascii="Arial Narrow" w:hAnsi="Arial Narrow" w:cs="Times New Roman"/>
        </w:rPr>
        <w:t>mailom</w:t>
      </w:r>
      <w:r w:rsidR="007B0FC7" w:rsidRPr="00123D99">
        <w:rPr>
          <w:rFonts w:ascii="Arial Narrow" w:hAnsi="Arial Narrow" w:cs="Times New Roman"/>
        </w:rPr>
        <w:t>,</w:t>
      </w:r>
      <w:r w:rsidRPr="00123D99">
        <w:rPr>
          <w:rFonts w:ascii="Arial Narrow" w:hAnsi="Arial Narrow" w:cs="Times New Roman"/>
        </w:rPr>
        <w:t xml:space="preserve"> poštou</w:t>
      </w:r>
      <w:r w:rsidR="007B0FC7" w:rsidRPr="00123D99">
        <w:rPr>
          <w:rFonts w:ascii="Arial Narrow" w:hAnsi="Arial Narrow" w:cs="Times New Roman"/>
        </w:rPr>
        <w:t xml:space="preserve"> alebo osobne.</w:t>
      </w:r>
    </w:p>
    <w:p w:rsidR="007B0FC7" w:rsidRPr="007B0FC7" w:rsidRDefault="007B0FC7" w:rsidP="00065636">
      <w:pPr>
        <w:pStyle w:val="Odsekzoznamu"/>
        <w:spacing w:line="240" w:lineRule="auto"/>
        <w:ind w:left="4111" w:hanging="3391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Súčasťou cenovej ponuky bude:</w:t>
      </w:r>
    </w:p>
    <w:p w:rsidR="007B0FC7" w:rsidRPr="007B0FC7" w:rsidRDefault="007B0FC7" w:rsidP="00065636">
      <w:pPr>
        <w:pStyle w:val="Odsekzoznamu"/>
        <w:spacing w:line="240" w:lineRule="auto"/>
        <w:ind w:left="4111" w:hanging="3391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- vyplnená kúpna zmluva vrátane prílohy</w:t>
      </w:r>
    </w:p>
    <w:p w:rsidR="007B0FC7" w:rsidRPr="007B0FC7" w:rsidRDefault="007B0FC7" w:rsidP="00065636">
      <w:pPr>
        <w:pStyle w:val="Odsekzoznamu"/>
        <w:spacing w:line="240" w:lineRule="auto"/>
        <w:ind w:left="4111" w:hanging="3391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- určenie ceny predmetu zákazky (ocenená príloha č. 1 zmluvy)</w:t>
      </w:r>
    </w:p>
    <w:p w:rsidR="007B0FC7" w:rsidRPr="007B0FC7" w:rsidRDefault="007B0FC7" w:rsidP="00065636">
      <w:pPr>
        <w:pStyle w:val="Odsekzoznamu"/>
        <w:spacing w:line="240" w:lineRule="auto"/>
        <w:ind w:left="4111" w:hanging="3391"/>
        <w:rPr>
          <w:rFonts w:ascii="Arial Narrow" w:hAnsi="Arial Narrow" w:cs="Times New Roman"/>
          <w:lang w:val="en-US"/>
        </w:rPr>
      </w:pPr>
      <w:r w:rsidRPr="007B0FC7">
        <w:rPr>
          <w:rFonts w:ascii="Arial Narrow" w:hAnsi="Arial Narrow" w:cs="Times New Roman"/>
        </w:rPr>
        <w:t>- podmienky účasti podľa bodu 7</w:t>
      </w:r>
      <w:r>
        <w:rPr>
          <w:rFonts w:ascii="Arial Narrow" w:hAnsi="Arial Narrow" w:cs="Times New Roman"/>
        </w:rPr>
        <w:t>.</w:t>
      </w:r>
      <w:r w:rsidRPr="007B0FC7">
        <w:rPr>
          <w:rFonts w:ascii="Arial Narrow" w:hAnsi="Arial Narrow" w:cs="Times New Roman"/>
        </w:rPr>
        <w:t xml:space="preserve"> tohto zadania</w:t>
      </w:r>
      <w:r>
        <w:rPr>
          <w:rFonts w:ascii="Arial Narrow" w:hAnsi="Arial Narrow" w:cs="Times New Roman"/>
          <w:lang w:val="en-US"/>
        </w:rPr>
        <w:t>.</w:t>
      </w:r>
    </w:p>
    <w:p w:rsidR="00DE549A" w:rsidRPr="007B0FC7" w:rsidRDefault="0003087A" w:rsidP="0003087A">
      <w:pPr>
        <w:pStyle w:val="Odsekzoznamu"/>
        <w:spacing w:line="240" w:lineRule="auto"/>
        <w:ind w:left="4111" w:hanging="3685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6.</w:t>
      </w:r>
      <w:r w:rsidR="00065636" w:rsidRPr="007B0FC7">
        <w:rPr>
          <w:rFonts w:ascii="Arial Narrow" w:hAnsi="Arial Narrow" w:cs="Times New Roman"/>
        </w:rPr>
        <w:t xml:space="preserve">  </w:t>
      </w:r>
      <w:r w:rsidR="00065636" w:rsidRPr="007B0FC7">
        <w:rPr>
          <w:rFonts w:ascii="Arial Narrow" w:hAnsi="Arial Narrow" w:cs="Times New Roman"/>
          <w:b/>
        </w:rPr>
        <w:t xml:space="preserve">Miesta dodania:  </w:t>
      </w:r>
    </w:p>
    <w:p w:rsidR="00DB34AF" w:rsidRPr="007B0FC7" w:rsidRDefault="00DB34AF" w:rsidP="00DB34AF">
      <w:pPr>
        <w:pStyle w:val="Odsekzoznamu"/>
        <w:ind w:left="1080"/>
        <w:rPr>
          <w:rFonts w:ascii="Arial Narrow" w:hAnsi="Arial Narrow" w:cs="Times New Roman"/>
          <w:snapToGrid w:val="0"/>
          <w:lang w:eastAsia="cs-CZ"/>
        </w:rPr>
      </w:pPr>
      <w:r w:rsidRPr="007B0FC7">
        <w:rPr>
          <w:rStyle w:val="Zkladntext0"/>
          <w:rFonts w:cs="Times New Roman"/>
          <w:color w:val="000000"/>
          <w:sz w:val="22"/>
          <w:szCs w:val="22"/>
        </w:rPr>
        <w:t xml:space="preserve">-  </w:t>
      </w:r>
      <w:r w:rsidRPr="007B0FC7">
        <w:rPr>
          <w:rFonts w:ascii="Arial Narrow" w:hAnsi="Arial Narrow" w:cs="Times New Roman"/>
        </w:rPr>
        <w:t>Vzdelávacie zariadenie VIRT, 946 38 Radvaň nad Dunajom, okres Komárno.</w:t>
      </w:r>
    </w:p>
    <w:p w:rsidR="007B0FC7" w:rsidRPr="007B0FC7" w:rsidRDefault="00065636" w:rsidP="0003087A">
      <w:pPr>
        <w:pStyle w:val="Odsekzoznamu"/>
        <w:numPr>
          <w:ilvl w:val="0"/>
          <w:numId w:val="7"/>
        </w:numPr>
        <w:ind w:left="709" w:hanging="283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b/>
        </w:rPr>
        <w:t xml:space="preserve">Podmienky účasti uchádzačov: </w:t>
      </w:r>
    </w:p>
    <w:p w:rsidR="007B0FC7" w:rsidRPr="009D7ED8" w:rsidRDefault="007B0FC7" w:rsidP="007B0FC7">
      <w:pPr>
        <w:pStyle w:val="Odsekzoznamu"/>
        <w:ind w:left="1080"/>
        <w:jc w:val="both"/>
        <w:rPr>
          <w:rFonts w:ascii="Arial Narrow" w:hAnsi="Arial Narrow" w:cs="Calibri"/>
        </w:rPr>
      </w:pPr>
      <w:r w:rsidRPr="009D7ED8">
        <w:rPr>
          <w:rFonts w:ascii="Arial Narrow" w:hAnsi="Arial Narrow"/>
        </w:rPr>
        <w:t xml:space="preserve">- </w:t>
      </w:r>
      <w:r w:rsidRPr="009D7ED8">
        <w:rPr>
          <w:rFonts w:ascii="Arial Narrow" w:hAnsi="Arial Narrow" w:cs="Calibri"/>
        </w:rPr>
        <w:t>Uchádzač musí vo svojej ponuke  predložiť kópiu dokladu o oprávnení poskytovať plnenia, ktoré sú predmetom zákazky. V prípade, že takáto informácia je uvedená vo verejne dostupnom a bezplatnom elektronickom registri,  postačuje, ak uchádzač vo svojej ponuke uvedie link (odkaz na webovú stránku) na požadovanú informáciu.</w:t>
      </w:r>
    </w:p>
    <w:p w:rsidR="007B0FC7" w:rsidRDefault="007B0FC7" w:rsidP="007B0FC7">
      <w:pPr>
        <w:pStyle w:val="Odsekzoznamu"/>
        <w:ind w:left="1080"/>
        <w:jc w:val="both"/>
        <w:rPr>
          <w:rFonts w:ascii="Arial Narrow" w:hAnsi="Arial Narrow"/>
        </w:rPr>
      </w:pPr>
      <w:r w:rsidRPr="009D7ED8">
        <w:rPr>
          <w:rFonts w:ascii="Arial Narrow" w:hAnsi="Arial Narrow"/>
        </w:rPr>
        <w:t>- Čestné vyhlásenie, že nemá uložený zákaz účasti vo verejnom obstarávaní potvrdený  konečným</w:t>
      </w:r>
      <w:r>
        <w:rPr>
          <w:rFonts w:ascii="Arial Narrow" w:hAnsi="Arial Narrow"/>
        </w:rPr>
        <w:t xml:space="preserve"> </w:t>
      </w:r>
      <w:r w:rsidRPr="009D7ED8">
        <w:rPr>
          <w:rFonts w:ascii="Arial Narrow" w:hAnsi="Arial Narrow"/>
        </w:rPr>
        <w:t>rozhodnutím</w:t>
      </w:r>
      <w:r w:rsidRPr="00910299">
        <w:rPr>
          <w:rFonts w:ascii="Arial Narrow" w:hAnsi="Arial Narrow"/>
        </w:rPr>
        <w:t xml:space="preserve"> v Slovenskej republike alebo v štáte sídla, miesta podnikania alebo obvyklého pobytu. </w:t>
      </w:r>
      <w:r w:rsidRPr="004170E5">
        <w:rPr>
          <w:rFonts w:ascii="Arial Narrow" w:hAnsi="Arial Narrow"/>
          <w:b/>
        </w:rPr>
        <w:t xml:space="preserve">  </w:t>
      </w:r>
    </w:p>
    <w:p w:rsidR="00065636" w:rsidRPr="007B0FC7" w:rsidRDefault="00065636" w:rsidP="0003087A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 Narrow" w:hAnsi="Arial Narrow" w:cs="Times New Roman"/>
          <w:b/>
        </w:rPr>
      </w:pPr>
      <w:r w:rsidRPr="007B0FC7">
        <w:rPr>
          <w:rFonts w:ascii="Arial Narrow" w:hAnsi="Arial Narrow" w:cs="Times New Roman"/>
          <w:b/>
        </w:rPr>
        <w:t xml:space="preserve">Ďalšie informácie: </w:t>
      </w:r>
    </w:p>
    <w:p w:rsidR="00065636" w:rsidRPr="007B0FC7" w:rsidRDefault="00065636" w:rsidP="00065636">
      <w:pPr>
        <w:pStyle w:val="Odsekzoznamu"/>
        <w:jc w:val="both"/>
        <w:rPr>
          <w:rFonts w:ascii="Arial Narrow" w:hAnsi="Arial Narrow" w:cs="Times New Roman"/>
          <w:u w:val="single"/>
        </w:rPr>
      </w:pPr>
      <w:r w:rsidRPr="007B0FC7">
        <w:rPr>
          <w:rFonts w:ascii="Arial Narrow" w:hAnsi="Arial Narrow" w:cs="Times New Roman"/>
        </w:rPr>
        <w:t xml:space="preserve"> </w:t>
      </w:r>
      <w:r w:rsidRPr="007B0FC7">
        <w:rPr>
          <w:rFonts w:ascii="Arial Narrow" w:hAnsi="Arial Narrow" w:cs="Times New Roman"/>
          <w:u w:val="single"/>
        </w:rPr>
        <w:t>Cena predmetu zákazky:</w:t>
      </w:r>
    </w:p>
    <w:p w:rsidR="00065636" w:rsidRPr="007B0FC7" w:rsidRDefault="00065636" w:rsidP="00065636">
      <w:pPr>
        <w:pStyle w:val="Odsekzoznamu"/>
        <w:jc w:val="both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Cena za predmet zákazky musí byť stanovená v zmysle zákona NR SR č. 18/1996 Z. z. o cenách v znení neskorších predpisov a musí zahŕňať: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 cena jednotková bez DPH  a s DPH,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cena       celková za </w:t>
      </w:r>
      <w:r w:rsidR="00896DC4" w:rsidRPr="007B0FC7">
        <w:rPr>
          <w:rFonts w:ascii="Arial Narrow" w:hAnsi="Arial Narrow" w:cs="Times New Roman"/>
        </w:rPr>
        <w:t>požadova</w:t>
      </w:r>
      <w:r w:rsidRPr="007B0FC7">
        <w:rPr>
          <w:rFonts w:ascii="Arial Narrow" w:hAnsi="Arial Narrow" w:cs="Times New Roman"/>
        </w:rPr>
        <w:t>né množstvo  bez DPH  a s</w:t>
      </w:r>
      <w:r w:rsidR="0081597D" w:rsidRPr="007B0FC7">
        <w:rPr>
          <w:rFonts w:ascii="Arial Narrow" w:hAnsi="Arial Narrow" w:cs="Times New Roman"/>
        </w:rPr>
        <w:t> </w:t>
      </w:r>
      <w:r w:rsidRPr="007B0FC7">
        <w:rPr>
          <w:rFonts w:ascii="Arial Narrow" w:hAnsi="Arial Narrow" w:cs="Times New Roman"/>
        </w:rPr>
        <w:t>DPH</w:t>
      </w:r>
      <w:r w:rsidR="0081597D" w:rsidRPr="007B0FC7">
        <w:rPr>
          <w:rFonts w:ascii="Arial Narrow" w:hAnsi="Arial Narrow" w:cs="Times New Roman"/>
        </w:rPr>
        <w:t>,</w:t>
      </w:r>
    </w:p>
    <w:p w:rsidR="00065636" w:rsidRPr="007B0FC7" w:rsidRDefault="0081597D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V cene tovaru musí byť  zahrnuté dodanie tovaru na miesta dodania zákazky t.j.</w:t>
      </w:r>
      <w:r w:rsidR="00065636" w:rsidRPr="007B0FC7">
        <w:rPr>
          <w:rFonts w:ascii="Arial Narrow" w:hAnsi="Arial Narrow" w:cs="Times New Roman"/>
        </w:rPr>
        <w:t xml:space="preserve"> vrátane dopravných nákladov a nákladov spojených s naložením a vyložením tovaru na miest</w:t>
      </w:r>
      <w:r w:rsidRPr="007B0FC7">
        <w:rPr>
          <w:rFonts w:ascii="Arial Narrow" w:hAnsi="Arial Narrow" w:cs="Times New Roman"/>
        </w:rPr>
        <w:t xml:space="preserve">ach </w:t>
      </w:r>
      <w:r w:rsidR="00065636" w:rsidRPr="007B0FC7">
        <w:rPr>
          <w:rFonts w:ascii="Arial Narrow" w:hAnsi="Arial Narrow" w:cs="Times New Roman"/>
        </w:rPr>
        <w:t xml:space="preserve"> dodania.</w:t>
      </w:r>
    </w:p>
    <w:p w:rsidR="00065636" w:rsidRPr="007B0FC7" w:rsidRDefault="00065636" w:rsidP="0073084C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 xml:space="preserve">Cenu za predmet zákazky požadujeme stanoviť ako cenu konečnú a nemennú počas doby realizácie predmetu zákazky. Zmena sadzby DPH sa nepovažuje za </w:t>
      </w:r>
      <w:r w:rsidR="00914360" w:rsidRPr="007B0FC7">
        <w:rPr>
          <w:rFonts w:ascii="Arial Narrow" w:hAnsi="Arial Narrow" w:cs="Times New Roman"/>
        </w:rPr>
        <w:t>z</w:t>
      </w:r>
      <w:r w:rsidRPr="007B0FC7">
        <w:rPr>
          <w:rFonts w:ascii="Arial Narrow" w:hAnsi="Arial Narrow" w:cs="Times New Roman"/>
        </w:rPr>
        <w:t>menu ceny.</w:t>
      </w:r>
    </w:p>
    <w:p w:rsidR="006B3D18" w:rsidRPr="007B0FC7" w:rsidRDefault="006B3D18" w:rsidP="0073084C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Ceny požadujeme určiť na dve desatinné miesta!</w:t>
      </w:r>
    </w:p>
    <w:p w:rsidR="0081597D" w:rsidRPr="007B0FC7" w:rsidRDefault="0081597D" w:rsidP="0073084C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</w:rPr>
        <w:t>Výšku sadzby  DPH uchádzač uvedie podľa platnej legislatívy.</w:t>
      </w:r>
    </w:p>
    <w:p w:rsidR="00065636" w:rsidRPr="007B0FC7" w:rsidRDefault="00065636" w:rsidP="0073084C">
      <w:pPr>
        <w:pStyle w:val="Odsekzoznamu"/>
        <w:jc w:val="both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u w:val="single"/>
        </w:rPr>
        <w:t>Lehota dodania</w:t>
      </w:r>
      <w:r w:rsidRPr="007B0FC7">
        <w:rPr>
          <w:rFonts w:ascii="Arial Narrow" w:hAnsi="Arial Narrow" w:cs="Times New Roman"/>
        </w:rPr>
        <w:t xml:space="preserve">:  do </w:t>
      </w:r>
      <w:r w:rsidR="000B05DC" w:rsidRPr="007B0FC7">
        <w:rPr>
          <w:rFonts w:ascii="Arial Narrow" w:hAnsi="Arial Narrow" w:cs="Times New Roman"/>
        </w:rPr>
        <w:t>24</w:t>
      </w:r>
      <w:r w:rsidRPr="007B0FC7">
        <w:rPr>
          <w:rFonts w:ascii="Arial Narrow" w:hAnsi="Arial Narrow" w:cs="Times New Roman"/>
        </w:rPr>
        <w:t xml:space="preserve"> hod.  po vystavení objednávky.  </w:t>
      </w:r>
    </w:p>
    <w:p w:rsidR="00065636" w:rsidRPr="007B0FC7" w:rsidRDefault="00065636" w:rsidP="00065636">
      <w:pPr>
        <w:pStyle w:val="Odsekzoznamu"/>
        <w:rPr>
          <w:rFonts w:ascii="Arial Narrow" w:hAnsi="Arial Narrow" w:cs="Times New Roman"/>
        </w:rPr>
      </w:pPr>
      <w:r w:rsidRPr="007B0FC7">
        <w:rPr>
          <w:rFonts w:ascii="Arial Narrow" w:hAnsi="Arial Narrow" w:cs="Times New Roman"/>
          <w:u w:val="single"/>
        </w:rPr>
        <w:t>Financovanie a fakturácia</w:t>
      </w:r>
      <w:r w:rsidRPr="007B0FC7">
        <w:rPr>
          <w:rFonts w:ascii="Arial Narrow" w:hAnsi="Arial Narrow" w:cs="Times New Roman"/>
        </w:rPr>
        <w:t xml:space="preserve">: </w:t>
      </w:r>
      <w:r w:rsidRPr="007B0FC7">
        <w:rPr>
          <w:rFonts w:ascii="Arial Narrow" w:hAnsi="Arial Narrow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7B0FC7">
        <w:rPr>
          <w:rFonts w:ascii="Arial Narrow" w:hAnsi="Arial Narrow" w:cs="Times New Roman"/>
        </w:rPr>
        <w:t>zákazky</w:t>
      </w:r>
      <w:r w:rsidRPr="007B0FC7">
        <w:rPr>
          <w:rFonts w:ascii="Arial Narrow" w:hAnsi="Arial Narrow" w:cs="Times New Roman"/>
          <w:noProof/>
        </w:rPr>
        <w:t xml:space="preserve"> neposkytuje.</w:t>
      </w:r>
    </w:p>
    <w:p w:rsidR="00065636" w:rsidRPr="007B0FC7" w:rsidRDefault="00065636" w:rsidP="00065636">
      <w:pPr>
        <w:pStyle w:val="Odsekzoznamu"/>
        <w:jc w:val="both"/>
        <w:rPr>
          <w:rFonts w:ascii="Arial Narrow" w:hAnsi="Arial Narrow" w:cs="Times New Roman"/>
          <w:u w:val="single"/>
        </w:rPr>
      </w:pPr>
    </w:p>
    <w:p w:rsidR="00065636" w:rsidRPr="007B0FC7" w:rsidRDefault="00065636" w:rsidP="0073084C">
      <w:pPr>
        <w:ind w:left="426"/>
        <w:rPr>
          <w:rFonts w:ascii="Arial Narrow" w:hAnsi="Arial Narrow"/>
          <w:b/>
          <w:sz w:val="22"/>
          <w:szCs w:val="22"/>
        </w:rPr>
      </w:pPr>
      <w:r w:rsidRPr="007B0FC7">
        <w:rPr>
          <w:rFonts w:ascii="Arial Narrow" w:hAnsi="Arial Narrow"/>
          <w:b/>
          <w:sz w:val="22"/>
          <w:szCs w:val="22"/>
        </w:rPr>
        <w:t>Kvalitatívne požiadavky predmetu obstarávania:</w:t>
      </w:r>
    </w:p>
    <w:p w:rsidR="00065636" w:rsidRPr="007B0FC7" w:rsidRDefault="00065636" w:rsidP="0081597D">
      <w:p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Uchádzač zodpovedá za to, že predmet zákazky, jeho balenie, skladovanie, preprava, označovanie a uvádzanie do obehu, spĺňa najvyššie kvalitatívne parametre pre  potravinárske výrobky,  podľa zákona č. 152/1995 Z.z. o potravinách v znení neskorších predpisov a príslušných vykonávacích predpisov.</w:t>
      </w:r>
    </w:p>
    <w:p w:rsidR="00065636" w:rsidRPr="007B0FC7" w:rsidRDefault="00065636" w:rsidP="00065636">
      <w:p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V prípade, že vymedzenie predmetu zákazky, jeho opis alebo technické špecifikácie odkazujú na konkrétneho výrobcu, výrobný postup, značku, patent, typ, krajinu, oblasť alebo miesto pôvodu alebo výroby, verejný obstarávateľ  umožňuje ekvivalentné špecifikácie.</w:t>
      </w:r>
      <w:r w:rsidRPr="007B0FC7">
        <w:rPr>
          <w:rFonts w:ascii="Arial Narrow" w:hAnsi="Arial Narrow"/>
          <w:sz w:val="22"/>
          <w:szCs w:val="22"/>
        </w:rPr>
        <w:tab/>
      </w:r>
    </w:p>
    <w:p w:rsidR="00065636" w:rsidRPr="007B0FC7" w:rsidRDefault="00065636" w:rsidP="00065636">
      <w:pPr>
        <w:jc w:val="both"/>
        <w:rPr>
          <w:rFonts w:ascii="Arial Narrow" w:hAnsi="Arial Narrow"/>
          <w:sz w:val="22"/>
          <w:szCs w:val="22"/>
        </w:rPr>
      </w:pPr>
    </w:p>
    <w:p w:rsidR="00065636" w:rsidRPr="007B0FC7" w:rsidRDefault="00065636" w:rsidP="00065636">
      <w:pPr>
        <w:jc w:val="both"/>
        <w:rPr>
          <w:rFonts w:ascii="Arial Narrow" w:hAnsi="Arial Narrow" w:cs="Arial"/>
          <w:sz w:val="22"/>
          <w:szCs w:val="22"/>
        </w:rPr>
      </w:pPr>
    </w:p>
    <w:p w:rsidR="00065636" w:rsidRPr="007B0FC7" w:rsidRDefault="00065636" w:rsidP="00065636">
      <w:pPr>
        <w:jc w:val="both"/>
        <w:rPr>
          <w:rFonts w:ascii="Arial Narrow" w:hAnsi="Arial Narrow" w:cs="Arial"/>
          <w:sz w:val="22"/>
          <w:szCs w:val="22"/>
        </w:rPr>
      </w:pPr>
    </w:p>
    <w:p w:rsidR="009C1C0F" w:rsidRPr="007B0FC7" w:rsidRDefault="00065636" w:rsidP="00065636">
      <w:pPr>
        <w:rPr>
          <w:rFonts w:ascii="Arial Narrow" w:hAnsi="Arial Narrow" w:cs="Arial Narrow"/>
          <w:b/>
          <w:bCs/>
          <w:sz w:val="22"/>
          <w:szCs w:val="22"/>
        </w:rPr>
      </w:pPr>
      <w:r w:rsidRPr="007B0FC7">
        <w:rPr>
          <w:rFonts w:ascii="Arial Narrow" w:hAnsi="Arial Narrow" w:cs="Arial Narrow"/>
          <w:b/>
          <w:bCs/>
          <w:sz w:val="22"/>
          <w:szCs w:val="22"/>
        </w:rPr>
        <w:t>Príloha č.1 Obchodné podmienky</w:t>
      </w:r>
      <w:r w:rsidR="00387836" w:rsidRPr="007B0FC7">
        <w:rPr>
          <w:rFonts w:ascii="Arial Narrow" w:hAnsi="Arial Narrow" w:cs="Arial Narrow"/>
          <w:b/>
          <w:bCs/>
          <w:sz w:val="22"/>
          <w:szCs w:val="22"/>
        </w:rPr>
        <w:t xml:space="preserve"> a tabuľka </w:t>
      </w:r>
    </w:p>
    <w:p w:rsidR="00065636" w:rsidRPr="007B0FC7" w:rsidRDefault="00065636" w:rsidP="00065636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E7183" w:rsidRPr="007B0FC7" w:rsidRDefault="00BE7183">
      <w:pPr>
        <w:spacing w:after="200" w:line="276" w:lineRule="auto"/>
        <w:rPr>
          <w:rFonts w:ascii="Arial Narrow" w:hAnsi="Arial Narrow" w:cs="Arial Narrow"/>
          <w:b/>
          <w:bCs/>
          <w:sz w:val="22"/>
          <w:szCs w:val="22"/>
        </w:rPr>
      </w:pPr>
      <w:r w:rsidRPr="007B0FC7">
        <w:rPr>
          <w:rFonts w:ascii="Arial Narrow" w:hAnsi="Arial Narrow" w:cs="Arial Narrow"/>
          <w:b/>
          <w:bCs/>
          <w:sz w:val="22"/>
          <w:szCs w:val="22"/>
        </w:rPr>
        <w:br w:type="page"/>
      </w:r>
    </w:p>
    <w:p w:rsidR="00065636" w:rsidRDefault="00065636" w:rsidP="00D22AB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22ABF" w:rsidRPr="007B0FC7" w:rsidRDefault="00D22ABF" w:rsidP="00D22AB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B0FC7"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D22ABF" w:rsidRPr="007B0FC7" w:rsidRDefault="00D22ABF" w:rsidP="00D22AB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B0FC7"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D22ABF" w:rsidRPr="007B0FC7" w:rsidRDefault="00D22ABF" w:rsidP="00D22ABF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uzavretá podľa  § 409 a nasl. Obchodného zákonníka</w:t>
      </w:r>
    </w:p>
    <w:p w:rsidR="00F27810" w:rsidRPr="007B0FC7" w:rsidRDefault="00F27810" w:rsidP="00F27810">
      <w:pPr>
        <w:pStyle w:val="Nadpis1"/>
        <w:ind w:left="2664" w:firstLine="168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pStyle w:val="Zkladntext"/>
        <w:ind w:left="426"/>
        <w:rPr>
          <w:rFonts w:ascii="Arial Narrow" w:hAnsi="Arial Narrow"/>
          <w:sz w:val="22"/>
          <w:szCs w:val="22"/>
        </w:rPr>
      </w:pPr>
    </w:p>
    <w:p w:rsidR="00F27810" w:rsidRPr="007B0FC7" w:rsidRDefault="00D22ABF" w:rsidP="00F27810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 w:rsidRPr="007B0FC7">
        <w:rPr>
          <w:rFonts w:ascii="Arial Narrow" w:hAnsi="Arial Narrow"/>
          <w:sz w:val="22"/>
          <w:szCs w:val="22"/>
        </w:rPr>
        <w:t xml:space="preserve">              </w:t>
      </w:r>
      <w:r w:rsidR="00F27810" w:rsidRPr="007B0FC7">
        <w:rPr>
          <w:rFonts w:ascii="Arial Narrow" w:hAnsi="Arial Narrow"/>
          <w:sz w:val="22"/>
          <w:szCs w:val="22"/>
        </w:rPr>
        <w:t xml:space="preserve"> </w:t>
      </w:r>
    </w:p>
    <w:p w:rsidR="00F27810" w:rsidRPr="007B0FC7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I. </w:t>
      </w:r>
      <w:r w:rsidR="000B4580" w:rsidRPr="007B0FC7">
        <w:rPr>
          <w:rFonts w:ascii="Arial Narrow" w:hAnsi="Arial Narrow"/>
          <w:sz w:val="22"/>
          <w:szCs w:val="22"/>
        </w:rPr>
        <w:t>Zmluvné strany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1. Kupujúci: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Dolnozemská cesta č. 1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852 35  Bratislava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Zastúpený: </w:t>
      </w:r>
      <w:r w:rsidRPr="007B0FC7">
        <w:rPr>
          <w:rFonts w:ascii="Arial Narrow" w:hAnsi="Arial Narrow"/>
          <w:sz w:val="22"/>
          <w:szCs w:val="22"/>
        </w:rPr>
        <w:tab/>
        <w:t xml:space="preserve">prof. Ing. </w:t>
      </w:r>
      <w:r w:rsidR="004C75F3" w:rsidRPr="007B0FC7">
        <w:rPr>
          <w:rFonts w:ascii="Arial Narrow" w:hAnsi="Arial Narrow"/>
          <w:sz w:val="22"/>
          <w:szCs w:val="22"/>
        </w:rPr>
        <w:t>Ferdinand Daňo</w:t>
      </w:r>
      <w:r w:rsidRPr="007B0FC7">
        <w:rPr>
          <w:rFonts w:ascii="Arial Narrow" w:hAnsi="Arial Narrow"/>
          <w:sz w:val="22"/>
          <w:szCs w:val="22"/>
        </w:rPr>
        <w:t>, PhD.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rektor Ekonomickej univerzity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IČO: 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00 399 957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IČO pre DPH: </w:t>
      </w:r>
      <w:r w:rsidR="00D00314" w:rsidRPr="007B0FC7">
        <w:rPr>
          <w:rFonts w:ascii="Arial Narrow" w:hAnsi="Arial Narrow"/>
          <w:sz w:val="22"/>
          <w:szCs w:val="22"/>
        </w:rPr>
        <w:t xml:space="preserve">     </w:t>
      </w:r>
      <w:r w:rsidRPr="007B0FC7">
        <w:rPr>
          <w:rFonts w:ascii="Arial Narrow" w:hAnsi="Arial Narrow"/>
          <w:sz w:val="22"/>
          <w:szCs w:val="22"/>
        </w:rPr>
        <w:t>SK2020879245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DIČ: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2020879245</w:t>
      </w:r>
    </w:p>
    <w:p w:rsidR="00F27810" w:rsidRPr="007B0FC7" w:rsidRDefault="00F27810" w:rsidP="00F27810">
      <w:pPr>
        <w:ind w:left="1416" w:firstLine="708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Bankové spojenie: Štátna pokladnica Bratislava</w:t>
      </w:r>
    </w:p>
    <w:p w:rsidR="00F27810" w:rsidRPr="007B0FC7" w:rsidRDefault="00F27810" w:rsidP="00F27810">
      <w:pPr>
        <w:rPr>
          <w:rFonts w:ascii="Arial Narrow" w:hAnsi="Arial Narrow" w:cs="Arial CE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č. účtu: 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="00AC5E80" w:rsidRPr="007B0FC7">
        <w:rPr>
          <w:rFonts w:ascii="Arial Narrow" w:hAnsi="Arial Narrow"/>
          <w:sz w:val="22"/>
          <w:szCs w:val="22"/>
        </w:rPr>
        <w:t xml:space="preserve"> </w:t>
      </w:r>
      <w:r w:rsidR="00AC5E80" w:rsidRPr="007B0FC7">
        <w:rPr>
          <w:rFonts w:ascii="Arial Narrow" w:hAnsi="Arial Narrow" w:cs="Arial CE"/>
          <w:sz w:val="22"/>
          <w:szCs w:val="22"/>
        </w:rPr>
        <w:t>SK6081800000007000074423</w:t>
      </w:r>
    </w:p>
    <w:p w:rsidR="00F27810" w:rsidRPr="007B0FC7" w:rsidRDefault="00F27810" w:rsidP="00F27810">
      <w:pPr>
        <w:rPr>
          <w:rFonts w:ascii="Arial Narrow" w:hAnsi="Arial Narrow" w:cs="Arial CE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="00AC5E80" w:rsidRPr="007B0FC7">
        <w:rPr>
          <w:rFonts w:ascii="Arial Narrow" w:hAnsi="Arial Narrow"/>
          <w:sz w:val="22"/>
          <w:szCs w:val="22"/>
        </w:rPr>
        <w:t xml:space="preserve"> </w:t>
      </w:r>
      <w:r w:rsidR="00AC5E80" w:rsidRPr="007B0FC7">
        <w:rPr>
          <w:rFonts w:ascii="Arial Narrow" w:hAnsi="Arial Narrow" w:cs="Arial CE"/>
          <w:sz w:val="22"/>
          <w:szCs w:val="22"/>
        </w:rPr>
        <w:t>SK8581800000007000074458</w:t>
      </w:r>
    </w:p>
    <w:p w:rsidR="00AC5E80" w:rsidRPr="007B0FC7" w:rsidRDefault="00F27810" w:rsidP="00AC5E80">
      <w:pPr>
        <w:rPr>
          <w:rFonts w:ascii="Arial Narrow" w:hAnsi="Arial Narrow" w:cs="Arial CE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 </w:t>
      </w:r>
      <w:r w:rsidRPr="007B0FC7">
        <w:rPr>
          <w:rFonts w:ascii="Arial Narrow" w:hAnsi="Arial Narrow"/>
          <w:sz w:val="22"/>
          <w:szCs w:val="22"/>
        </w:rPr>
        <w:tab/>
      </w:r>
      <w:r w:rsidR="00AC5E80" w:rsidRPr="007B0FC7">
        <w:rPr>
          <w:rFonts w:ascii="Arial Narrow" w:hAnsi="Arial Narrow"/>
          <w:sz w:val="22"/>
          <w:szCs w:val="22"/>
        </w:rPr>
        <w:t xml:space="preserve"> </w:t>
      </w:r>
      <w:r w:rsidR="00AC5E80" w:rsidRPr="007B0FC7">
        <w:rPr>
          <w:rFonts w:ascii="Arial Narrow" w:hAnsi="Arial Narrow" w:cs="Arial CE"/>
          <w:sz w:val="22"/>
          <w:szCs w:val="22"/>
        </w:rPr>
        <w:t>SK3481800000007000074503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  </w:t>
      </w:r>
      <w:r w:rsidRPr="007B0FC7">
        <w:rPr>
          <w:rFonts w:ascii="Arial Narrow" w:hAnsi="Arial Narrow"/>
          <w:sz w:val="22"/>
          <w:szCs w:val="22"/>
        </w:rPr>
        <w:tab/>
        <w:t>(ďalej len kupujúci)</w:t>
      </w:r>
    </w:p>
    <w:p w:rsidR="00F27810" w:rsidRPr="007B0FC7" w:rsidRDefault="00F27810" w:rsidP="00F27810">
      <w:pPr>
        <w:jc w:val="center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2. Predávajúci:</w:t>
      </w:r>
      <w:r w:rsidRPr="007B0FC7">
        <w:rPr>
          <w:rFonts w:ascii="Arial Narrow" w:hAnsi="Arial Narrow"/>
          <w:sz w:val="22"/>
          <w:szCs w:val="22"/>
        </w:rPr>
        <w:tab/>
      </w:r>
      <w:r w:rsidR="00BE7183" w:rsidRPr="007B0FC7">
        <w:rPr>
          <w:rFonts w:ascii="Arial Narrow" w:hAnsi="Arial Narrow"/>
          <w:sz w:val="22"/>
          <w:szCs w:val="22"/>
        </w:rPr>
        <w:tab/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sídlo:</w:t>
      </w:r>
      <w:r w:rsidR="00BE7183" w:rsidRPr="007B0FC7">
        <w:rPr>
          <w:rFonts w:ascii="Arial Narrow" w:hAnsi="Arial Narrow"/>
          <w:sz w:val="22"/>
          <w:szCs w:val="22"/>
        </w:rPr>
        <w:t xml:space="preserve"> </w:t>
      </w:r>
    </w:p>
    <w:p w:rsidR="00F27810" w:rsidRPr="007B0FC7" w:rsidRDefault="00F27810" w:rsidP="00F27810">
      <w:pPr>
        <w:ind w:left="2410" w:hanging="286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zastúpený: </w:t>
      </w:r>
    </w:p>
    <w:p w:rsidR="00F27810" w:rsidRPr="007B0FC7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IČO:</w:t>
      </w:r>
      <w:r w:rsidR="009C1C0F" w:rsidRPr="007B0FC7">
        <w:rPr>
          <w:rFonts w:ascii="Arial Narrow" w:hAnsi="Arial Narrow"/>
          <w:sz w:val="22"/>
          <w:szCs w:val="22"/>
        </w:rPr>
        <w:t xml:space="preserve"> </w:t>
      </w:r>
    </w:p>
    <w:p w:rsidR="00F27810" w:rsidRPr="007B0FC7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DIČ:</w:t>
      </w:r>
      <w:r w:rsidR="009C1C0F" w:rsidRPr="007B0FC7">
        <w:rPr>
          <w:rFonts w:ascii="Arial Narrow" w:hAnsi="Arial Narrow"/>
          <w:sz w:val="22"/>
          <w:szCs w:val="22"/>
        </w:rPr>
        <w:t xml:space="preserve"> </w:t>
      </w:r>
    </w:p>
    <w:p w:rsidR="00F27810" w:rsidRPr="007B0FC7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IČO pre DPH:</w:t>
      </w:r>
      <w:r w:rsidR="009C1C0F" w:rsidRPr="007B0FC7">
        <w:rPr>
          <w:rFonts w:ascii="Arial Narrow" w:hAnsi="Arial Narrow"/>
          <w:sz w:val="22"/>
          <w:szCs w:val="22"/>
        </w:rPr>
        <w:t xml:space="preserve"> </w:t>
      </w:r>
    </w:p>
    <w:p w:rsidR="00F27810" w:rsidRPr="007B0FC7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Bankové spojenie a číslo účtu:</w:t>
      </w:r>
      <w:r w:rsidR="009C1C0F" w:rsidRPr="007B0FC7">
        <w:rPr>
          <w:rFonts w:ascii="Arial Narrow" w:hAnsi="Arial Narrow"/>
          <w:sz w:val="22"/>
          <w:szCs w:val="22"/>
        </w:rPr>
        <w:t xml:space="preserve"> </w:t>
      </w:r>
    </w:p>
    <w:p w:rsidR="00F27810" w:rsidRPr="007B0FC7" w:rsidRDefault="00F27810" w:rsidP="00F27810">
      <w:pPr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(ďalej len predávajúci)</w:t>
      </w: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II. Predmet </w:t>
      </w:r>
      <w:r w:rsidR="000B4580" w:rsidRPr="007B0FC7">
        <w:rPr>
          <w:rFonts w:ascii="Arial Narrow" w:hAnsi="Arial Narrow"/>
          <w:sz w:val="22"/>
          <w:szCs w:val="22"/>
        </w:rPr>
        <w:t>zmluvy</w:t>
      </w:r>
    </w:p>
    <w:p w:rsidR="00F27810" w:rsidRPr="007B0FC7" w:rsidRDefault="00F27810" w:rsidP="00F27810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1.   Predmetom zmluvy je dodávka </w:t>
      </w:r>
      <w:r w:rsidR="0044525A" w:rsidRPr="007B0FC7">
        <w:rPr>
          <w:rFonts w:ascii="Arial Narrow" w:hAnsi="Arial Narrow"/>
          <w:sz w:val="22"/>
          <w:szCs w:val="22"/>
        </w:rPr>
        <w:t>ovocia, zeleniny</w:t>
      </w:r>
      <w:r w:rsidR="00B2703D" w:rsidRPr="007B0FC7">
        <w:rPr>
          <w:rFonts w:ascii="Arial Narrow" w:hAnsi="Arial Narrow"/>
          <w:sz w:val="22"/>
          <w:szCs w:val="22"/>
        </w:rPr>
        <w:t>,</w:t>
      </w:r>
      <w:r w:rsidRPr="007B0FC7">
        <w:rPr>
          <w:rFonts w:ascii="Arial Narrow" w:hAnsi="Arial Narrow"/>
          <w:sz w:val="22"/>
          <w:szCs w:val="22"/>
        </w:rPr>
        <w:t xml:space="preserve"> podľa špecifikácie uvedenej v prílohe č. 1 k tejto zmluve vrátane súvisiacich služieb, t.j. dopravy tovaru na miesta dodania, naloženia tovaru a vyloženia tovaru do skladu na miestach dodania.</w:t>
      </w:r>
    </w:p>
    <w:p w:rsidR="00F27810" w:rsidRPr="007B0FC7" w:rsidRDefault="00F27810" w:rsidP="00F27810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III. Miesto, čas a spôsob plnenia</w:t>
      </w:r>
    </w:p>
    <w:p w:rsidR="00F27810" w:rsidRPr="007B0FC7" w:rsidRDefault="00F27810" w:rsidP="00F27810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1.  Miesta dodania tovaru sú:</w:t>
      </w:r>
    </w:p>
    <w:p w:rsidR="00DB34AF" w:rsidRPr="007B0FC7" w:rsidRDefault="00DB34AF" w:rsidP="002D00F8">
      <w:pPr>
        <w:pStyle w:val="Odsekzoznamu"/>
        <w:spacing w:after="0" w:line="240" w:lineRule="auto"/>
        <w:rPr>
          <w:rFonts w:ascii="Arial Narrow" w:hAnsi="Arial Narrow" w:cs="Times New Roman"/>
          <w:snapToGrid w:val="0"/>
          <w:lang w:eastAsia="cs-CZ"/>
        </w:rPr>
      </w:pPr>
      <w:r w:rsidRPr="007B0FC7">
        <w:rPr>
          <w:rStyle w:val="Zkladntext0"/>
          <w:rFonts w:cs="Times New Roman"/>
          <w:color w:val="000000"/>
          <w:sz w:val="22"/>
          <w:szCs w:val="22"/>
        </w:rPr>
        <w:t xml:space="preserve">-  </w:t>
      </w:r>
      <w:r w:rsidRPr="007B0FC7">
        <w:rPr>
          <w:rFonts w:ascii="Arial Narrow" w:hAnsi="Arial Narrow" w:cs="Times New Roman"/>
        </w:rPr>
        <w:t>Vzdelávacie zariadenie VIRT, 946 38 Radvaň nad Dunajom, okres Komárno.</w:t>
      </w:r>
    </w:p>
    <w:p w:rsidR="00F27810" w:rsidRPr="007B0FC7" w:rsidRDefault="00F27810" w:rsidP="002D00F8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2.  Predávajúci sa zaväzuje dodávať tovar priebežne, počas platnosti  zmluvy, na základe uplatnených objednávok. </w:t>
      </w:r>
    </w:p>
    <w:p w:rsidR="00F27810" w:rsidRPr="007B0FC7" w:rsidRDefault="00F27810" w:rsidP="002D00F8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Objednávka kupujúceho musí obsahovať odvolanie sa na uzavretú zmluvu, názov a  množstvo požadovaného tovaru, požadovaný termín a miesto plnenia, dátum, pečiatku a podpis poveren</w:t>
      </w:r>
      <w:r w:rsidR="008D20BF" w:rsidRPr="007B0FC7">
        <w:rPr>
          <w:rFonts w:ascii="Arial Narrow" w:hAnsi="Arial Narrow"/>
          <w:sz w:val="22"/>
          <w:szCs w:val="22"/>
        </w:rPr>
        <w:t xml:space="preserve">ého </w:t>
      </w:r>
      <w:r w:rsidRPr="007B0FC7">
        <w:rPr>
          <w:rFonts w:ascii="Arial Narrow" w:hAnsi="Arial Narrow"/>
          <w:sz w:val="22"/>
          <w:szCs w:val="22"/>
        </w:rPr>
        <w:t xml:space="preserve"> zástupc</w:t>
      </w:r>
      <w:r w:rsidR="008D20BF" w:rsidRPr="007B0FC7">
        <w:rPr>
          <w:rFonts w:ascii="Arial Narrow" w:hAnsi="Arial Narrow"/>
          <w:sz w:val="22"/>
          <w:szCs w:val="22"/>
        </w:rPr>
        <w:t>u</w:t>
      </w:r>
      <w:r w:rsidRPr="007B0FC7">
        <w:rPr>
          <w:rFonts w:ascii="Arial Narrow" w:hAnsi="Arial Narrow"/>
          <w:sz w:val="22"/>
          <w:szCs w:val="22"/>
        </w:rPr>
        <w:t xml:space="preserve"> kupujúceho, ktorým </w:t>
      </w:r>
      <w:r w:rsidR="008D20BF" w:rsidRPr="007B0FC7">
        <w:rPr>
          <w:rFonts w:ascii="Arial Narrow" w:hAnsi="Arial Narrow"/>
          <w:sz w:val="22"/>
          <w:szCs w:val="22"/>
        </w:rPr>
        <w:t>je</w:t>
      </w:r>
      <w:r w:rsidRPr="007B0FC7">
        <w:rPr>
          <w:rFonts w:ascii="Arial Narrow" w:hAnsi="Arial Narrow"/>
          <w:sz w:val="22"/>
          <w:szCs w:val="22"/>
        </w:rPr>
        <w:t>:</w:t>
      </w:r>
    </w:p>
    <w:p w:rsidR="00F27810" w:rsidRPr="007B0FC7" w:rsidRDefault="008D20BF" w:rsidP="00F27810">
      <w:pPr>
        <w:pStyle w:val="Zarkazkladnhotextu"/>
        <w:widowControl w:val="0"/>
        <w:numPr>
          <w:ilvl w:val="0"/>
          <w:numId w:val="3"/>
        </w:numPr>
        <w:rPr>
          <w:sz w:val="22"/>
          <w:szCs w:val="22"/>
        </w:rPr>
      </w:pPr>
      <w:r w:rsidRPr="007B0FC7">
        <w:rPr>
          <w:sz w:val="22"/>
          <w:szCs w:val="22"/>
        </w:rPr>
        <w:t>Riaditeľka CPČ a US, Bratislava.</w:t>
      </w:r>
    </w:p>
    <w:p w:rsidR="00BE7183" w:rsidRPr="007B0FC7" w:rsidRDefault="00F27810" w:rsidP="002D00F8">
      <w:pPr>
        <w:pStyle w:val="Zarkazkladnhotextu"/>
        <w:ind w:left="360" w:hanging="360"/>
        <w:rPr>
          <w:sz w:val="22"/>
          <w:szCs w:val="22"/>
        </w:rPr>
      </w:pPr>
      <w:r w:rsidRPr="007B0FC7">
        <w:rPr>
          <w:sz w:val="22"/>
          <w:szCs w:val="22"/>
        </w:rPr>
        <w:t xml:space="preserve">3. Predávajúci sa zaväzuje dodať tovar, na miesta dodania do </w:t>
      </w:r>
      <w:r w:rsidR="009F4393" w:rsidRPr="007B0FC7">
        <w:rPr>
          <w:sz w:val="22"/>
          <w:szCs w:val="22"/>
        </w:rPr>
        <w:t>...</w:t>
      </w:r>
      <w:r w:rsidRPr="007B0FC7">
        <w:rPr>
          <w:sz w:val="22"/>
          <w:szCs w:val="22"/>
        </w:rPr>
        <w:t xml:space="preserve"> hodín (požiadavka verejného obstarávateľa najneskôr do </w:t>
      </w:r>
      <w:r w:rsidR="0063685D" w:rsidRPr="007B0FC7">
        <w:rPr>
          <w:sz w:val="22"/>
          <w:szCs w:val="22"/>
        </w:rPr>
        <w:t>24</w:t>
      </w:r>
      <w:r w:rsidRPr="007B0FC7">
        <w:rPr>
          <w:sz w:val="22"/>
          <w:szCs w:val="22"/>
        </w:rPr>
        <w:t xml:space="preserve"> hodín ) od doručenia objednávky kupujúceho predávajúcemu a to v akýchkoľvek objemoch </w:t>
      </w:r>
    </w:p>
    <w:p w:rsidR="00F27810" w:rsidRPr="007B0FC7" w:rsidRDefault="00BE7183" w:rsidP="00B2703D">
      <w:pPr>
        <w:pStyle w:val="Zarkazkladnhotextu"/>
        <w:ind w:left="360" w:hanging="360"/>
        <w:rPr>
          <w:sz w:val="22"/>
          <w:szCs w:val="22"/>
        </w:rPr>
      </w:pPr>
      <w:r w:rsidRPr="007B0FC7">
        <w:rPr>
          <w:sz w:val="22"/>
          <w:szCs w:val="22"/>
        </w:rPr>
        <w:t xml:space="preserve">       </w:t>
      </w:r>
      <w:r w:rsidR="00F27810" w:rsidRPr="007B0FC7">
        <w:rPr>
          <w:sz w:val="22"/>
          <w:szCs w:val="22"/>
        </w:rPr>
        <w:t xml:space="preserve">a množstvách, ktoré budú zo strany kupujúceho požadované. Ak kupujúci požaduje dodávku tovaru v pracovných dňoch do 8.00 h, je povinný doručiť predávajúcemu objednávku v pracovný deň predtým a to najneskôr do 15 h telefonicky alebo </w:t>
      </w:r>
      <w:r w:rsidR="00B2703D" w:rsidRPr="007B0FC7">
        <w:rPr>
          <w:sz w:val="22"/>
          <w:szCs w:val="22"/>
        </w:rPr>
        <w:t>emailom</w:t>
      </w:r>
      <w:r w:rsidR="00F27810" w:rsidRPr="007B0FC7">
        <w:rPr>
          <w:sz w:val="22"/>
          <w:szCs w:val="22"/>
        </w:rPr>
        <w:t>. Objednávky kupujúceho sa budú zasielať a uplatňovať:</w:t>
      </w:r>
    </w:p>
    <w:p w:rsidR="00F27810" w:rsidRPr="007B0FC7" w:rsidRDefault="00F27810" w:rsidP="00F27810">
      <w:pPr>
        <w:pStyle w:val="Zarkazkladnhotextu"/>
        <w:ind w:left="426"/>
        <w:rPr>
          <w:sz w:val="22"/>
          <w:szCs w:val="22"/>
        </w:rPr>
      </w:pPr>
      <w:r w:rsidRPr="007B0FC7">
        <w:rPr>
          <w:sz w:val="22"/>
          <w:szCs w:val="22"/>
        </w:rPr>
        <w:t xml:space="preserve">  - na telefónne číslo predávajúceho</w:t>
      </w:r>
      <w:r w:rsidR="009C1C0F" w:rsidRPr="007B0FC7">
        <w:rPr>
          <w:sz w:val="22"/>
          <w:szCs w:val="22"/>
        </w:rPr>
        <w:t>:</w:t>
      </w:r>
    </w:p>
    <w:p w:rsidR="00F27810" w:rsidRPr="007B0FC7" w:rsidRDefault="00F27810" w:rsidP="00F27810">
      <w:pPr>
        <w:pStyle w:val="Zarkazkladnhotextu"/>
        <w:ind w:left="426"/>
        <w:rPr>
          <w:sz w:val="22"/>
          <w:szCs w:val="22"/>
        </w:rPr>
      </w:pPr>
      <w:r w:rsidRPr="007B0FC7">
        <w:rPr>
          <w:sz w:val="22"/>
          <w:szCs w:val="22"/>
        </w:rPr>
        <w:t xml:space="preserve">  - na e-mail</w:t>
      </w:r>
      <w:r w:rsidR="009C1C0F" w:rsidRPr="007B0FC7">
        <w:rPr>
          <w:sz w:val="22"/>
          <w:szCs w:val="22"/>
        </w:rPr>
        <w:t>:</w:t>
      </w:r>
      <w:r w:rsidR="00BE7183" w:rsidRPr="007B0FC7">
        <w:rPr>
          <w:sz w:val="22"/>
          <w:szCs w:val="22"/>
        </w:rPr>
        <w:t xml:space="preserve"> </w:t>
      </w:r>
      <w:r w:rsidR="00BE7183" w:rsidRPr="007B0FC7">
        <w:rPr>
          <w:sz w:val="22"/>
          <w:szCs w:val="22"/>
        </w:rPr>
        <w:tab/>
      </w:r>
      <w:r w:rsidR="00BE7183" w:rsidRPr="007B0FC7">
        <w:rPr>
          <w:sz w:val="22"/>
          <w:szCs w:val="22"/>
        </w:rPr>
        <w:tab/>
      </w:r>
      <w:r w:rsidR="00BE7183" w:rsidRPr="007B0FC7">
        <w:rPr>
          <w:sz w:val="22"/>
          <w:szCs w:val="22"/>
        </w:rPr>
        <w:tab/>
      </w:r>
      <w:r w:rsidRPr="007B0FC7">
        <w:rPr>
          <w:sz w:val="22"/>
          <w:szCs w:val="22"/>
        </w:rPr>
        <w:tab/>
      </w:r>
    </w:p>
    <w:p w:rsidR="00F27810" w:rsidRPr="007B0FC7" w:rsidRDefault="00F27810" w:rsidP="00F27810">
      <w:pPr>
        <w:pStyle w:val="Zarkazkladnhotextu"/>
        <w:ind w:left="0"/>
        <w:rPr>
          <w:sz w:val="22"/>
          <w:szCs w:val="22"/>
        </w:rPr>
      </w:pPr>
      <w:r w:rsidRPr="007B0FC7">
        <w:rPr>
          <w:sz w:val="22"/>
          <w:szCs w:val="22"/>
        </w:rPr>
        <w:lastRenderedPageBreak/>
        <w:t>4.  Súčasťou dodávky je aj dodací list so základnými údajmi o dodávke.</w:t>
      </w:r>
    </w:p>
    <w:p w:rsidR="00F27810" w:rsidRPr="007B0FC7" w:rsidRDefault="00F27810" w:rsidP="00F27810">
      <w:pPr>
        <w:pStyle w:val="Zarkazkladnhotextu"/>
        <w:ind w:left="480"/>
        <w:rPr>
          <w:sz w:val="22"/>
          <w:szCs w:val="22"/>
        </w:rPr>
      </w:pPr>
      <w:r w:rsidRPr="007B0FC7">
        <w:rPr>
          <w:sz w:val="22"/>
          <w:szCs w:val="22"/>
        </w:rPr>
        <w:t>Predmet zmluvy  prevezme zodpovedný zamestnanec kupujúceho, ktorý svojím podpisom v mieste určenia potvrdí množstvo, sortiment a kvalitu dodaného tovaru.</w:t>
      </w:r>
    </w:p>
    <w:p w:rsidR="00F27810" w:rsidRPr="007B0FC7" w:rsidRDefault="00F27810" w:rsidP="00F27810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7B0FC7">
        <w:rPr>
          <w:rFonts w:ascii="Arial Narrow" w:hAnsi="Arial Narrow"/>
          <w:sz w:val="22"/>
          <w:szCs w:val="22"/>
        </w:rPr>
        <w:tab/>
      </w:r>
    </w:p>
    <w:p w:rsidR="00F27810" w:rsidRPr="007B0FC7" w:rsidRDefault="00F27810" w:rsidP="00F27810">
      <w:pPr>
        <w:numPr>
          <w:ilvl w:val="2"/>
          <w:numId w:val="2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Dopravu predmetu zmluvy  na miesto určené kupujúcim zabezpečuje predávajúci na vlastné náklady tak, aby bola zabezpečená dostatočná ochrana pred jeho poškodením a znehodnotením.</w:t>
      </w:r>
    </w:p>
    <w:p w:rsidR="00F27810" w:rsidRPr="007B0FC7" w:rsidRDefault="00F27810" w:rsidP="00F27810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IV. Cena, platobné podmienky</w:t>
      </w:r>
    </w:p>
    <w:p w:rsidR="00F27810" w:rsidRPr="007B0FC7" w:rsidRDefault="00F27810" w:rsidP="00F27810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1.  Cena tovaru je stanovená v súlade so Zákonom NR SR č.18/1996 Z.z. o cenách v znení neskorších predpisov, vyhlášky MF SR č. 87/1996 Z.z., ktorou sa vykonáva zákon NR SR č.18/1996 Z.z. o cenách v znení neskorších predpisov.</w:t>
      </w:r>
    </w:p>
    <w:p w:rsidR="00F27810" w:rsidRPr="007B0FC7" w:rsidRDefault="00F27810" w:rsidP="00F27810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Cena  tovar</w:t>
      </w:r>
      <w:r w:rsidR="00163412" w:rsidRPr="007B0FC7">
        <w:rPr>
          <w:rFonts w:ascii="Arial Narrow" w:hAnsi="Arial Narrow"/>
          <w:sz w:val="22"/>
          <w:szCs w:val="22"/>
        </w:rPr>
        <w:t>u</w:t>
      </w:r>
      <w:r w:rsidRPr="007B0FC7">
        <w:rPr>
          <w:rFonts w:ascii="Arial Narrow" w:hAnsi="Arial Narrow"/>
          <w:sz w:val="22"/>
          <w:szCs w:val="22"/>
        </w:rPr>
        <w:t xml:space="preserve"> je uvedená v</w:t>
      </w:r>
      <w:r w:rsidR="00D04931" w:rsidRPr="007B0FC7">
        <w:rPr>
          <w:rFonts w:ascii="Arial Narrow" w:hAnsi="Arial Narrow"/>
          <w:sz w:val="22"/>
          <w:szCs w:val="22"/>
        </w:rPr>
        <w:t> </w:t>
      </w:r>
      <w:r w:rsidRPr="007B0FC7">
        <w:rPr>
          <w:rFonts w:ascii="Arial Narrow" w:hAnsi="Arial Narrow"/>
          <w:sz w:val="22"/>
          <w:szCs w:val="22"/>
        </w:rPr>
        <w:t>prílohe</w:t>
      </w:r>
      <w:r w:rsidR="00D04931" w:rsidRPr="007B0FC7">
        <w:rPr>
          <w:rFonts w:ascii="Arial Narrow" w:hAnsi="Arial Narrow"/>
          <w:sz w:val="22"/>
          <w:szCs w:val="22"/>
        </w:rPr>
        <w:t xml:space="preserve"> </w:t>
      </w:r>
      <w:r w:rsidRPr="007B0FC7">
        <w:rPr>
          <w:rFonts w:ascii="Arial Narrow" w:hAnsi="Arial Narrow"/>
          <w:sz w:val="22"/>
          <w:szCs w:val="22"/>
        </w:rPr>
        <w:t xml:space="preserve">č.1 tejto </w:t>
      </w:r>
      <w:r w:rsidR="00D04931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. </w:t>
      </w:r>
    </w:p>
    <w:p w:rsidR="00F27810" w:rsidRPr="007B0FC7" w:rsidRDefault="00F27810" w:rsidP="00F27810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2.  Ceny sú uvedené v štruktúre jednotkovej ceny bez DPH a ceny upravenej o DPH podľa zákona NR SR č.222/2004 Z.z. o dani z pridanej hodnoty v znení neskorších predpisov, t.j. vrátane DPH a výška DPH. </w:t>
      </w:r>
    </w:p>
    <w:p w:rsidR="00F27810" w:rsidRPr="007B0FC7" w:rsidRDefault="00F27810" w:rsidP="00F27810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3.   Kalkulácia jednotkovej ceny zahŕňa, v zmysle § 3 ods. 3 citovaného zákona o cenách, všetky náklady spojené s dodávkou predmetu </w:t>
      </w:r>
      <w:r w:rsidR="000B4580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>, t.j. vrátane balenia, naloženia tovaru, dopravy na miesta dodania a vyloženia tovaru do skladu kupujúceho.</w:t>
      </w:r>
    </w:p>
    <w:p w:rsidR="00F27810" w:rsidRPr="007B0FC7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4.    Do ceny tovaru v priebehu platnosti zmluvy je prípustné premietnuť len zmenu sadzby DPH.</w:t>
      </w:r>
    </w:p>
    <w:p w:rsidR="00F27810" w:rsidRPr="007B0FC7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5.  Zmena sadzby DPH a s tým súvisiaca zmena ceny vrátane DPH sa nebude považovať za zvýšenie resp. zníženie ceny tovaru.</w:t>
      </w:r>
    </w:p>
    <w:p w:rsidR="00F27810" w:rsidRPr="007B0FC7" w:rsidRDefault="00F27810" w:rsidP="00F27810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6. Zmena dohodnutej ceny predmetu zmluvy smerom dole je prípustná i bez predbežného oznámenia, resp. pri organizovaní rôznych predajných akcií. V prípade akcií na predaj niektorého zo sortimentu tovarov za nižšie </w:t>
      </w:r>
    </w:p>
    <w:p w:rsidR="00F27810" w:rsidRPr="007B0FC7" w:rsidRDefault="00F27810" w:rsidP="00F27810">
      <w:pPr>
        <w:ind w:left="284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 w:rsidR="000B4580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F27810" w:rsidRPr="007B0FC7" w:rsidRDefault="00F27810" w:rsidP="00F27810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7. Kupujúci neposkytne predávajúcemu preddavok.</w:t>
      </w:r>
    </w:p>
    <w:p w:rsidR="00F27810" w:rsidRPr="007B0FC7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F27810" w:rsidRPr="007B0FC7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F27810" w:rsidRPr="007B0FC7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F27810" w:rsidRPr="007B0FC7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7B0FC7">
        <w:rPr>
          <w:rFonts w:ascii="Arial Narrow" w:hAnsi="Arial Narrow"/>
          <w:b/>
          <w:bCs/>
          <w:sz w:val="22"/>
          <w:szCs w:val="22"/>
        </w:rPr>
        <w:t>(</w:t>
      </w:r>
      <w:r w:rsidRPr="007B0FC7">
        <w:rPr>
          <w:rFonts w:ascii="Arial Narrow" w:hAnsi="Arial Narrow"/>
          <w:sz w:val="22"/>
          <w:szCs w:val="22"/>
        </w:rPr>
        <w:t>prípadne nie je</w:t>
      </w:r>
      <w:r w:rsidRPr="007B0FC7">
        <w:rPr>
          <w:rFonts w:ascii="Arial Narrow" w:hAnsi="Arial Narrow"/>
          <w:b/>
          <w:bCs/>
          <w:sz w:val="22"/>
          <w:szCs w:val="22"/>
        </w:rPr>
        <w:t>)</w:t>
      </w:r>
      <w:r w:rsidRPr="007B0FC7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F27810" w:rsidRPr="007B0FC7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V. Nadobudnutie vlastníckeho práva</w:t>
      </w:r>
    </w:p>
    <w:p w:rsidR="00F27810" w:rsidRPr="007B0FC7" w:rsidRDefault="00F27810" w:rsidP="00F27810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 w:rsidR="000B4580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>.</w:t>
      </w:r>
    </w:p>
    <w:p w:rsidR="00F27810" w:rsidRPr="007B0FC7" w:rsidRDefault="00F27810" w:rsidP="00F27810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F27810" w:rsidRPr="007B0FC7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7B0FC7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b/>
          <w:sz w:val="22"/>
          <w:szCs w:val="22"/>
        </w:rPr>
        <w:t>VI.  Záručné podmienky, </w:t>
      </w:r>
      <w:r w:rsidR="00163412" w:rsidRPr="007B0FC7">
        <w:rPr>
          <w:rFonts w:ascii="Arial Narrow" w:hAnsi="Arial Narrow"/>
          <w:b/>
          <w:sz w:val="22"/>
          <w:szCs w:val="22"/>
        </w:rPr>
        <w:t>chyby</w:t>
      </w:r>
      <w:r w:rsidRPr="007B0FC7">
        <w:rPr>
          <w:rFonts w:ascii="Arial Narrow" w:hAnsi="Arial Narrow"/>
          <w:b/>
          <w:sz w:val="22"/>
          <w:szCs w:val="22"/>
        </w:rPr>
        <w:t xml:space="preserve"> tovaru, balenie označovanie, preprava na miesto dodania, kvalitatívne požiadavky</w:t>
      </w:r>
    </w:p>
    <w:p w:rsidR="00F27810" w:rsidRPr="007B0FC7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F27810" w:rsidRPr="007B0FC7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2. Predávajúci    zodpovedá  za  to, že dodávaný  tovar  spĺňa  najvyššie  kvalitatívne parametre určené zákonom </w:t>
      </w:r>
    </w:p>
    <w:p w:rsidR="00F27810" w:rsidRPr="007B0FC7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   č. 152/1995 Z. z. o potravinách v znení neskorších predpisov a príslušných vykonávacích predpisov.</w:t>
      </w:r>
    </w:p>
    <w:p w:rsidR="00F27810" w:rsidRPr="007B0FC7" w:rsidRDefault="00F27810" w:rsidP="00F27810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F27810" w:rsidRPr="007B0FC7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 w:rsidR="00163412" w:rsidRPr="007B0FC7">
        <w:rPr>
          <w:rFonts w:ascii="Arial Narrow" w:hAnsi="Arial Narrow"/>
          <w:sz w:val="22"/>
          <w:szCs w:val="22"/>
        </w:rPr>
        <w:t>chýb</w:t>
      </w:r>
      <w:r w:rsidRPr="007B0FC7">
        <w:rPr>
          <w:rFonts w:ascii="Arial Narrow" w:hAnsi="Arial Narrow"/>
          <w:sz w:val="22"/>
          <w:szCs w:val="22"/>
        </w:rPr>
        <w:t xml:space="preserve">. Zrejmé </w:t>
      </w:r>
      <w:r w:rsidR="00163412" w:rsidRPr="007B0FC7">
        <w:rPr>
          <w:rFonts w:ascii="Arial Narrow" w:hAnsi="Arial Narrow"/>
          <w:sz w:val="22"/>
          <w:szCs w:val="22"/>
        </w:rPr>
        <w:t>chyby</w:t>
      </w:r>
      <w:r w:rsidRPr="007B0FC7">
        <w:rPr>
          <w:rFonts w:ascii="Arial Narrow" w:hAnsi="Arial Narrow"/>
          <w:sz w:val="22"/>
          <w:szCs w:val="22"/>
        </w:rPr>
        <w:t xml:space="preserve"> svojej dodávky odstráni kupujúci na svoje náklady a to najneskôr  do  štyroch  hodín od doby ich zistenia.</w:t>
      </w:r>
    </w:p>
    <w:p w:rsidR="00F27810" w:rsidRPr="007B0FC7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 w:rsidR="00163412" w:rsidRPr="007B0FC7">
        <w:rPr>
          <w:rFonts w:ascii="Arial Narrow" w:hAnsi="Arial Narrow"/>
          <w:sz w:val="22"/>
          <w:szCs w:val="22"/>
        </w:rPr>
        <w:t>chyby</w:t>
      </w:r>
      <w:r w:rsidRPr="007B0FC7">
        <w:rPr>
          <w:rFonts w:ascii="Arial Narrow" w:hAnsi="Arial Narrow"/>
          <w:sz w:val="22"/>
          <w:szCs w:val="22"/>
        </w:rPr>
        <w:t xml:space="preserve"> a zrejmé </w:t>
      </w:r>
      <w:r w:rsidR="00163412" w:rsidRPr="007B0FC7">
        <w:rPr>
          <w:rFonts w:ascii="Arial Narrow" w:hAnsi="Arial Narrow"/>
          <w:sz w:val="22"/>
          <w:szCs w:val="22"/>
        </w:rPr>
        <w:t>chyby</w:t>
      </w:r>
      <w:r w:rsidRPr="007B0FC7">
        <w:rPr>
          <w:rFonts w:ascii="Arial Narrow" w:hAnsi="Arial Narrow"/>
          <w:sz w:val="22"/>
          <w:szCs w:val="22"/>
        </w:rPr>
        <w:t xml:space="preserve"> nezistené pri preberaní dodávky predmetu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</w:t>
      </w:r>
      <w:r w:rsidR="00163412" w:rsidRPr="007B0FC7">
        <w:rPr>
          <w:rFonts w:ascii="Arial Narrow" w:hAnsi="Arial Narrow"/>
          <w:sz w:val="22"/>
          <w:szCs w:val="22"/>
        </w:rPr>
        <w:t>,</w:t>
      </w:r>
      <w:r w:rsidRPr="007B0FC7">
        <w:rPr>
          <w:rFonts w:ascii="Arial Narrow" w:hAnsi="Arial Narrow"/>
          <w:sz w:val="22"/>
          <w:szCs w:val="22"/>
        </w:rPr>
        <w:t xml:space="preserve"> </w:t>
      </w:r>
      <w:r w:rsidRPr="007B0FC7">
        <w:rPr>
          <w:rFonts w:ascii="Arial Narrow" w:hAnsi="Arial Narrow"/>
          <w:sz w:val="22"/>
          <w:szCs w:val="22"/>
        </w:rPr>
        <w:lastRenderedPageBreak/>
        <w:t xml:space="preserve">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 xml:space="preserve">y sa bude zasielať </w:t>
      </w:r>
      <w:r w:rsidR="00163412" w:rsidRPr="007B0FC7">
        <w:rPr>
          <w:rFonts w:ascii="Arial Narrow" w:hAnsi="Arial Narrow"/>
          <w:sz w:val="22"/>
          <w:szCs w:val="22"/>
        </w:rPr>
        <w:t>emailom</w:t>
      </w:r>
      <w:r w:rsidRPr="007B0FC7">
        <w:rPr>
          <w:rFonts w:ascii="Arial Narrow" w:hAnsi="Arial Narrow"/>
          <w:sz w:val="22"/>
          <w:szCs w:val="22"/>
        </w:rPr>
        <w:t xml:space="preserve">  na </w:t>
      </w:r>
      <w:r w:rsidR="00163412" w:rsidRPr="007B0FC7">
        <w:rPr>
          <w:rFonts w:ascii="Arial Narrow" w:hAnsi="Arial Narrow"/>
          <w:sz w:val="22"/>
          <w:szCs w:val="22"/>
        </w:rPr>
        <w:t>emailovú adresu</w:t>
      </w:r>
      <w:r w:rsidRPr="007B0FC7">
        <w:rPr>
          <w:rFonts w:ascii="Arial Narrow" w:hAnsi="Arial Narrow"/>
          <w:sz w:val="22"/>
          <w:szCs w:val="22"/>
        </w:rPr>
        <w:t xml:space="preserve"> predávajúceho………………</w:t>
      </w:r>
    </w:p>
    <w:p w:rsidR="00F27810" w:rsidRPr="007B0FC7" w:rsidRDefault="00F27810" w:rsidP="00F27810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6. Oznámenie o 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 xml:space="preserve">ách predmetu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musí obsahovať: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číslo dodacieho listu,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popis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>y,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sortiment a </w:t>
      </w:r>
      <w:r w:rsidR="00163412" w:rsidRPr="007B0FC7">
        <w:rPr>
          <w:rFonts w:ascii="Arial Narrow" w:hAnsi="Arial Narrow"/>
          <w:sz w:val="22"/>
          <w:szCs w:val="22"/>
        </w:rPr>
        <w:t>chybn</w:t>
      </w:r>
      <w:r w:rsidRPr="007B0FC7">
        <w:rPr>
          <w:rFonts w:ascii="Arial Narrow" w:hAnsi="Arial Narrow"/>
          <w:sz w:val="22"/>
          <w:szCs w:val="22"/>
        </w:rPr>
        <w:t>é množstvo.</w:t>
      </w:r>
    </w:p>
    <w:p w:rsidR="00F27810" w:rsidRPr="007B0FC7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7. Uznané reklamované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>y.</w:t>
      </w:r>
    </w:p>
    <w:p w:rsidR="00F27810" w:rsidRPr="007B0FC7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8. Uvedené v odseku 5 tohto článku sa nevzťahuje na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>y vzniknuté nevhodným skladovaním.</w:t>
      </w:r>
    </w:p>
    <w:p w:rsidR="00F27810" w:rsidRPr="007B0FC7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9. V ostatných prípadoch, neupravených touto </w:t>
      </w:r>
      <w:r w:rsidR="00101754" w:rsidRPr="007B0FC7">
        <w:rPr>
          <w:rFonts w:ascii="Arial Narrow" w:hAnsi="Arial Narrow"/>
          <w:sz w:val="22"/>
          <w:szCs w:val="22"/>
        </w:rPr>
        <w:t>zmluvou</w:t>
      </w:r>
      <w:r w:rsidRPr="007B0FC7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F27810" w:rsidRPr="007B0FC7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10. Kupujúcemu vyplývajú z </w:t>
      </w:r>
      <w:r w:rsidR="00163412" w:rsidRPr="007B0FC7">
        <w:rPr>
          <w:rFonts w:ascii="Arial Narrow" w:hAnsi="Arial Narrow"/>
          <w:sz w:val="22"/>
          <w:szCs w:val="22"/>
        </w:rPr>
        <w:t>chýb</w:t>
      </w:r>
      <w:r w:rsidRPr="007B0FC7">
        <w:rPr>
          <w:rFonts w:ascii="Arial Narrow" w:hAnsi="Arial Narrow"/>
          <w:sz w:val="22"/>
          <w:szCs w:val="22"/>
        </w:rPr>
        <w:t xml:space="preserve"> predmetu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nároky: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odstúpiť od dohody, 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požadovať bezplatne výmenu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 xml:space="preserve">ného predmetu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>,</w:t>
      </w:r>
    </w:p>
    <w:p w:rsidR="00F27810" w:rsidRPr="007B0FC7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F27810" w:rsidRPr="007B0FC7" w:rsidRDefault="00F27810" w:rsidP="00F27810">
      <w:p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F27810" w:rsidRPr="007B0FC7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7B0FC7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7B0FC7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7B0FC7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b/>
          <w:sz w:val="22"/>
          <w:szCs w:val="22"/>
        </w:rPr>
        <w:t>VII. Zmluvné pokuty</w:t>
      </w:r>
    </w:p>
    <w:p w:rsidR="00F27810" w:rsidRPr="007B0FC7" w:rsidRDefault="00F27810" w:rsidP="007B0FC7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F27810" w:rsidRPr="007B0FC7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úrok z omeškania vo výške 0,05% z dlžnej sumy bez DPH za každý aj  začatý deň omeškania. </w:t>
      </w:r>
    </w:p>
    <w:p w:rsidR="00F27810" w:rsidRPr="007B0FC7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3. V prípade neodstránenia </w:t>
      </w:r>
      <w:r w:rsidR="00163412" w:rsidRPr="007B0FC7">
        <w:rPr>
          <w:rFonts w:ascii="Arial Narrow" w:hAnsi="Arial Narrow"/>
          <w:sz w:val="22"/>
          <w:szCs w:val="22"/>
        </w:rPr>
        <w:t>chybn</w:t>
      </w:r>
      <w:r w:rsidRPr="007B0FC7">
        <w:rPr>
          <w:rFonts w:ascii="Arial Narrow" w:hAnsi="Arial Narrow"/>
          <w:sz w:val="22"/>
          <w:szCs w:val="22"/>
        </w:rPr>
        <w:t xml:space="preserve">ého plnenia v dohodnutom termíne, má kupujúci  právo požadovať od predávajúceho zmluvnú pokutu vo výške 0,05% z ceny </w:t>
      </w:r>
      <w:r w:rsidR="00163412" w:rsidRPr="007B0FC7">
        <w:rPr>
          <w:rFonts w:ascii="Arial Narrow" w:hAnsi="Arial Narrow"/>
          <w:sz w:val="22"/>
          <w:szCs w:val="22"/>
        </w:rPr>
        <w:t>chyb</w:t>
      </w:r>
      <w:r w:rsidRPr="007B0FC7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F27810" w:rsidRPr="007B0FC7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III. Spoločné a záverečné ustanovenia</w:t>
      </w:r>
    </w:p>
    <w:p w:rsidR="00F27810" w:rsidRPr="007B0FC7" w:rsidRDefault="00F27810" w:rsidP="007B0FC7">
      <w:pPr>
        <w:pStyle w:val="Zarkazkladnhotextu3"/>
        <w:tabs>
          <w:tab w:val="clear" w:pos="6480"/>
        </w:tabs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  <w:lang w:val="cs-CZ"/>
        </w:rPr>
        <w:t xml:space="preserve">1.  </w:t>
      </w:r>
      <w:r w:rsidR="00101754" w:rsidRPr="007B0FC7">
        <w:rPr>
          <w:rFonts w:ascii="Arial Narrow" w:hAnsi="Arial Narrow"/>
          <w:sz w:val="22"/>
          <w:szCs w:val="22"/>
          <w:lang w:val="cs-CZ"/>
        </w:rPr>
        <w:t>Zmluva</w:t>
      </w:r>
      <w:r w:rsidRPr="007B0FC7">
        <w:rPr>
          <w:rFonts w:ascii="Arial Narrow" w:hAnsi="Arial Narrow"/>
          <w:sz w:val="22"/>
          <w:szCs w:val="22"/>
        </w:rPr>
        <w:t xml:space="preserve"> </w:t>
      </w:r>
      <w:r w:rsidR="00914360" w:rsidRPr="007B0FC7">
        <w:rPr>
          <w:rFonts w:ascii="Arial Narrow" w:hAnsi="Arial Narrow"/>
          <w:sz w:val="22"/>
          <w:szCs w:val="22"/>
        </w:rPr>
        <w:t xml:space="preserve"> </w:t>
      </w:r>
      <w:r w:rsidRPr="007B0FC7">
        <w:rPr>
          <w:rFonts w:ascii="Arial Narrow" w:hAnsi="Arial Narrow"/>
          <w:sz w:val="22"/>
          <w:szCs w:val="22"/>
        </w:rPr>
        <w:t xml:space="preserve">nadobúda platnosť  dňom jej podpisu obidvoma stranami .    Táto </w:t>
      </w:r>
      <w:r w:rsidR="00101754" w:rsidRPr="007B0FC7">
        <w:rPr>
          <w:rFonts w:ascii="Arial Narrow" w:hAnsi="Arial Narrow"/>
          <w:sz w:val="22"/>
          <w:szCs w:val="22"/>
        </w:rPr>
        <w:t>zmluva</w:t>
      </w:r>
      <w:r w:rsidRPr="007B0FC7">
        <w:rPr>
          <w:rFonts w:ascii="Arial Narrow" w:hAnsi="Arial Narrow"/>
          <w:sz w:val="22"/>
          <w:szCs w:val="22"/>
        </w:rPr>
        <w:t xml:space="preserve"> sa uzatvára na dobu </w:t>
      </w:r>
      <w:r w:rsidR="00163412" w:rsidRPr="007B0FC7">
        <w:rPr>
          <w:rFonts w:ascii="Arial Narrow" w:hAnsi="Arial Narrow"/>
          <w:sz w:val="22"/>
          <w:szCs w:val="22"/>
        </w:rPr>
        <w:t xml:space="preserve">určitú  a to </w:t>
      </w:r>
      <w:r w:rsidR="004C75F3" w:rsidRPr="007B0FC7">
        <w:rPr>
          <w:rFonts w:ascii="Arial Narrow" w:hAnsi="Arial Narrow"/>
          <w:sz w:val="22"/>
          <w:szCs w:val="22"/>
        </w:rPr>
        <w:t xml:space="preserve"> </w:t>
      </w:r>
      <w:r w:rsidR="007B0FC7">
        <w:rPr>
          <w:rFonts w:ascii="Arial Narrow" w:hAnsi="Arial Narrow"/>
          <w:sz w:val="22"/>
          <w:szCs w:val="22"/>
        </w:rPr>
        <w:t xml:space="preserve">od </w:t>
      </w:r>
      <w:r w:rsidR="00C06B05">
        <w:rPr>
          <w:rFonts w:ascii="Arial Narrow" w:hAnsi="Arial Narrow"/>
          <w:sz w:val="22"/>
          <w:szCs w:val="22"/>
        </w:rPr>
        <w:t>01.01.2020</w:t>
      </w:r>
      <w:r w:rsidR="007B0FC7">
        <w:rPr>
          <w:rFonts w:ascii="Arial Narrow" w:hAnsi="Arial Narrow"/>
          <w:sz w:val="22"/>
          <w:szCs w:val="22"/>
        </w:rPr>
        <w:t xml:space="preserve"> do 3</w:t>
      </w:r>
      <w:r w:rsidR="00C06B05">
        <w:rPr>
          <w:rFonts w:ascii="Arial Narrow" w:hAnsi="Arial Narrow"/>
          <w:sz w:val="22"/>
          <w:szCs w:val="22"/>
        </w:rPr>
        <w:t>0</w:t>
      </w:r>
      <w:r w:rsidR="007B0FC7">
        <w:rPr>
          <w:rFonts w:ascii="Arial Narrow" w:hAnsi="Arial Narrow"/>
          <w:sz w:val="22"/>
          <w:szCs w:val="22"/>
        </w:rPr>
        <w:t>.</w:t>
      </w:r>
      <w:r w:rsidR="00C06B05">
        <w:rPr>
          <w:rFonts w:ascii="Arial Narrow" w:hAnsi="Arial Narrow"/>
          <w:sz w:val="22"/>
          <w:szCs w:val="22"/>
        </w:rPr>
        <w:t>06</w:t>
      </w:r>
      <w:r w:rsidR="007B0FC7">
        <w:rPr>
          <w:rFonts w:ascii="Arial Narrow" w:hAnsi="Arial Narrow"/>
          <w:sz w:val="22"/>
          <w:szCs w:val="22"/>
        </w:rPr>
        <w:t>.20</w:t>
      </w:r>
      <w:r w:rsidR="00C06B05">
        <w:rPr>
          <w:rFonts w:ascii="Arial Narrow" w:hAnsi="Arial Narrow"/>
          <w:sz w:val="22"/>
          <w:szCs w:val="22"/>
        </w:rPr>
        <w:t>20</w:t>
      </w:r>
      <w:r w:rsidR="00BF40F5" w:rsidRPr="007B0FC7">
        <w:rPr>
          <w:rFonts w:ascii="Arial Narrow" w:hAnsi="Arial Narrow"/>
          <w:sz w:val="22"/>
          <w:szCs w:val="22"/>
        </w:rPr>
        <w:t>, alebo do vyčerpania finančného limitu</w:t>
      </w:r>
      <w:r w:rsidR="007B0FC7">
        <w:rPr>
          <w:rFonts w:ascii="Arial Narrow" w:hAnsi="Arial Narrow"/>
          <w:sz w:val="22"/>
          <w:szCs w:val="22"/>
        </w:rPr>
        <w:t xml:space="preserve"> bez DPH vo výške ..................... eur</w:t>
      </w:r>
      <w:r w:rsidR="001C3C80">
        <w:rPr>
          <w:rFonts w:ascii="Arial Narrow" w:hAnsi="Arial Narrow"/>
          <w:sz w:val="22"/>
          <w:szCs w:val="22"/>
        </w:rPr>
        <w:t>,</w:t>
      </w:r>
      <w:bookmarkStart w:id="0" w:name="_GoBack"/>
      <w:bookmarkEnd w:id="0"/>
      <w:r w:rsidR="0059576E">
        <w:rPr>
          <w:rFonts w:ascii="Arial Narrow" w:hAnsi="Arial Narrow"/>
          <w:sz w:val="22"/>
          <w:szCs w:val="22"/>
        </w:rPr>
        <w:t xml:space="preserve"> </w:t>
      </w:r>
      <w:r w:rsidR="00BF40F5" w:rsidRPr="007B0FC7">
        <w:rPr>
          <w:rFonts w:ascii="Arial Narrow" w:hAnsi="Arial Narrow"/>
          <w:sz w:val="22"/>
          <w:szCs w:val="22"/>
        </w:rPr>
        <w:t xml:space="preserve"> podľa toho čo nastane skôr.</w:t>
      </w:r>
      <w:r w:rsidR="00101754" w:rsidRPr="007B0FC7">
        <w:rPr>
          <w:rFonts w:ascii="Arial Narrow" w:hAnsi="Arial Narrow"/>
          <w:sz w:val="22"/>
          <w:szCs w:val="22"/>
        </w:rPr>
        <w:t xml:space="preserve"> Zmluva</w:t>
      </w:r>
      <w:r w:rsidRPr="007B0FC7">
        <w:rPr>
          <w:rFonts w:ascii="Arial Narrow" w:hAnsi="Arial Narrow"/>
          <w:sz w:val="22"/>
          <w:szCs w:val="22"/>
        </w:rPr>
        <w:t xml:space="preserve"> nadobúda </w:t>
      </w:r>
      <w:r w:rsidR="00BB1B49" w:rsidRPr="007B0FC7">
        <w:rPr>
          <w:rFonts w:ascii="Arial Narrow" w:hAnsi="Arial Narrow"/>
          <w:sz w:val="22"/>
          <w:szCs w:val="22"/>
        </w:rPr>
        <w:t xml:space="preserve"> </w:t>
      </w:r>
      <w:r w:rsidRPr="007B0FC7">
        <w:rPr>
          <w:rFonts w:ascii="Arial Narrow" w:hAnsi="Arial Narrow"/>
          <w:sz w:val="22"/>
          <w:szCs w:val="22"/>
        </w:rPr>
        <w:t>účinnosť po dni zverejnenia podľa platných právnych predpisov.</w:t>
      </w:r>
    </w:p>
    <w:p w:rsidR="00F27810" w:rsidRPr="007B0FC7" w:rsidRDefault="00F27810" w:rsidP="00F27810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2.  Nedeliteľnou prílohou tejto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je :</w:t>
      </w:r>
    </w:p>
    <w:p w:rsidR="00F27810" w:rsidRPr="007B0FC7" w:rsidRDefault="00F27810" w:rsidP="00F27810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        príloha č. 1 –  .........................(uchádzač uvedie názov predmetu zmluvy).</w:t>
      </w:r>
    </w:p>
    <w:p w:rsidR="00F27810" w:rsidRPr="007B0FC7" w:rsidRDefault="00F27810" w:rsidP="00F27810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3.  Táto </w:t>
      </w:r>
      <w:r w:rsidR="00101754" w:rsidRPr="007B0FC7">
        <w:rPr>
          <w:rFonts w:ascii="Arial Narrow" w:hAnsi="Arial Narrow"/>
          <w:sz w:val="22"/>
          <w:szCs w:val="22"/>
        </w:rPr>
        <w:t>zmluva</w:t>
      </w:r>
      <w:r w:rsidRPr="007B0FC7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F27810" w:rsidRPr="007B0FC7" w:rsidRDefault="00F27810" w:rsidP="00F27810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 w:rsidR="00101754" w:rsidRPr="007B0FC7">
        <w:rPr>
          <w:rFonts w:ascii="Arial Narrow" w:hAnsi="Arial Narrow"/>
          <w:sz w:val="22"/>
          <w:szCs w:val="22"/>
        </w:rPr>
        <w:t>zmluvu</w:t>
      </w:r>
      <w:r w:rsidRPr="007B0FC7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F27810" w:rsidRPr="007B0FC7" w:rsidRDefault="00F27810" w:rsidP="00F27810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odstúpením od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>,</w:t>
      </w:r>
    </w:p>
    <w:p w:rsidR="00F27810" w:rsidRPr="007B0FC7" w:rsidRDefault="00F27810" w:rsidP="00F27810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odstúpenie od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F27810" w:rsidRPr="007B0FC7" w:rsidRDefault="00F27810" w:rsidP="00F27810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4. </w:t>
      </w:r>
      <w:r w:rsidR="00101754" w:rsidRPr="007B0FC7">
        <w:rPr>
          <w:rFonts w:ascii="Arial Narrow" w:hAnsi="Arial Narrow"/>
          <w:sz w:val="22"/>
          <w:szCs w:val="22"/>
        </w:rPr>
        <w:t>Zmluvu</w:t>
      </w:r>
      <w:r w:rsidRPr="007B0FC7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</w:t>
      </w:r>
      <w:r w:rsidR="00163412" w:rsidRPr="007B0FC7">
        <w:rPr>
          <w:rFonts w:ascii="Arial Narrow" w:hAnsi="Arial Narrow"/>
          <w:sz w:val="22"/>
          <w:szCs w:val="22"/>
        </w:rPr>
        <w:t>zmluvu</w:t>
      </w:r>
      <w:r w:rsidRPr="007B0FC7">
        <w:rPr>
          <w:rFonts w:ascii="Arial Narrow" w:hAnsi="Arial Narrow"/>
          <w:sz w:val="22"/>
          <w:szCs w:val="22"/>
        </w:rPr>
        <w:t>.</w:t>
      </w:r>
    </w:p>
    <w:p w:rsidR="00F27810" w:rsidRPr="007B0FC7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5. Táto </w:t>
      </w:r>
      <w:r w:rsidR="00101754" w:rsidRPr="007B0FC7">
        <w:rPr>
          <w:rFonts w:ascii="Arial Narrow" w:hAnsi="Arial Narrow"/>
          <w:sz w:val="22"/>
          <w:szCs w:val="22"/>
        </w:rPr>
        <w:t>zmluva</w:t>
      </w:r>
      <w:r w:rsidRPr="007B0FC7">
        <w:rPr>
          <w:rFonts w:ascii="Arial Narrow" w:hAnsi="Arial Narrow"/>
          <w:sz w:val="22"/>
          <w:szCs w:val="22"/>
        </w:rPr>
        <w:t xml:space="preserve"> je vyhotovená v 4 rovnopisoch, z ktorých kupujúci obdrží dva rovnopisy a predávajúci dva rovnopisy.</w:t>
      </w:r>
    </w:p>
    <w:p w:rsidR="00F27810" w:rsidRPr="007B0FC7" w:rsidRDefault="00F27810" w:rsidP="00F27810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6.  </w:t>
      </w:r>
      <w:r w:rsidR="00914360" w:rsidRPr="007B0FC7">
        <w:rPr>
          <w:rFonts w:ascii="Arial Narrow" w:hAnsi="Arial Narrow"/>
          <w:sz w:val="22"/>
          <w:szCs w:val="22"/>
        </w:rPr>
        <w:t>Zmluvné s</w:t>
      </w:r>
      <w:r w:rsidRPr="007B0FC7">
        <w:rPr>
          <w:rFonts w:ascii="Arial Narrow" w:hAnsi="Arial Narrow"/>
          <w:sz w:val="22"/>
          <w:szCs w:val="22"/>
        </w:rPr>
        <w:t xml:space="preserve">trany sa dohodli, že na </w:t>
      </w:r>
      <w:r w:rsidR="00101754" w:rsidRPr="007B0FC7">
        <w:rPr>
          <w:rFonts w:ascii="Arial Narrow" w:hAnsi="Arial Narrow"/>
          <w:sz w:val="22"/>
          <w:szCs w:val="22"/>
        </w:rPr>
        <w:t xml:space="preserve">zmluvu </w:t>
      </w:r>
      <w:r w:rsidRPr="007B0FC7">
        <w:rPr>
          <w:rFonts w:ascii="Arial Narrow" w:hAnsi="Arial Narrow"/>
          <w:sz w:val="22"/>
          <w:szCs w:val="22"/>
        </w:rPr>
        <w:t xml:space="preserve"> sa vzťahujú ustanovenia Obchodného zákonníka.</w:t>
      </w:r>
    </w:p>
    <w:p w:rsidR="00F27810" w:rsidRPr="007B0FC7" w:rsidRDefault="000B4580" w:rsidP="000B4580">
      <w:pPr>
        <w:pStyle w:val="Podtitul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7. </w:t>
      </w:r>
      <w:r w:rsidR="00F27810" w:rsidRPr="007B0FC7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F27810" w:rsidRPr="007B0FC7" w:rsidRDefault="000B4580" w:rsidP="000B4580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8. </w:t>
      </w:r>
      <w:r w:rsidR="00F27810" w:rsidRPr="007B0FC7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F27810" w:rsidRPr="007B0FC7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7B0FC7">
        <w:rPr>
          <w:rFonts w:ascii="Arial Narrow" w:hAnsi="Arial Narrow"/>
          <w:sz w:val="22"/>
          <w:szCs w:val="22"/>
        </w:rPr>
        <w:t xml:space="preserve">9.  Strany uzavierajúce túto </w:t>
      </w:r>
      <w:r w:rsidR="00101754" w:rsidRPr="007B0FC7">
        <w:rPr>
          <w:rFonts w:ascii="Arial Narrow" w:hAnsi="Arial Narrow"/>
          <w:sz w:val="22"/>
          <w:szCs w:val="22"/>
        </w:rPr>
        <w:t>zmluvu</w:t>
      </w:r>
      <w:r w:rsidRPr="007B0FC7">
        <w:rPr>
          <w:rFonts w:ascii="Arial Narrow" w:hAnsi="Arial Narrow"/>
          <w:sz w:val="22"/>
          <w:szCs w:val="22"/>
        </w:rPr>
        <w:t xml:space="preserve"> prehlasujú, že túto </w:t>
      </w:r>
      <w:r w:rsidR="00101754" w:rsidRPr="007B0FC7">
        <w:rPr>
          <w:rFonts w:ascii="Arial Narrow" w:hAnsi="Arial Narrow"/>
          <w:sz w:val="22"/>
          <w:szCs w:val="22"/>
        </w:rPr>
        <w:t>zmluvu</w:t>
      </w:r>
      <w:r w:rsidRPr="007B0FC7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 w:rsidR="00101754" w:rsidRPr="007B0FC7">
        <w:rPr>
          <w:rFonts w:ascii="Arial Narrow" w:hAnsi="Arial Narrow"/>
          <w:sz w:val="22"/>
          <w:szCs w:val="22"/>
        </w:rPr>
        <w:t>zmluvy</w:t>
      </w:r>
      <w:r w:rsidRPr="007B0FC7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F27810" w:rsidRPr="007B0FC7" w:rsidRDefault="00F27810" w:rsidP="00F27810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F27810" w:rsidRPr="007B0FC7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lastRenderedPageBreak/>
        <w:t>V Bratislave dňa: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>V ......................, dňa:</w:t>
      </w:r>
    </w:p>
    <w:p w:rsidR="00F27810" w:rsidRPr="007B0FC7" w:rsidRDefault="00F27810" w:rsidP="00F27810">
      <w:pPr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ind w:left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   </w:t>
      </w:r>
    </w:p>
    <w:p w:rsidR="00F27810" w:rsidRPr="007B0FC7" w:rsidRDefault="00F27810" w:rsidP="00F27810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Kupujúci: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             Predávajúci:</w:t>
      </w:r>
    </w:p>
    <w:p w:rsidR="00F27810" w:rsidRPr="007B0FC7" w:rsidRDefault="00F27810" w:rsidP="00F27810">
      <w:pPr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prof. Ing. </w:t>
      </w:r>
      <w:r w:rsidR="004C75F3" w:rsidRPr="007B0FC7">
        <w:rPr>
          <w:rFonts w:ascii="Arial Narrow" w:hAnsi="Arial Narrow"/>
          <w:sz w:val="22"/>
          <w:szCs w:val="22"/>
        </w:rPr>
        <w:t>Ferdinand Daňo</w:t>
      </w:r>
      <w:r w:rsidRPr="007B0FC7">
        <w:rPr>
          <w:rFonts w:ascii="Arial Narrow" w:hAnsi="Arial Narrow"/>
          <w:sz w:val="22"/>
          <w:szCs w:val="22"/>
        </w:rPr>
        <w:t>,PhD.</w:t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</w:r>
      <w:r w:rsidRPr="007B0FC7">
        <w:rPr>
          <w:rFonts w:ascii="Arial Narrow" w:hAnsi="Arial Narrow"/>
          <w:sz w:val="22"/>
          <w:szCs w:val="22"/>
        </w:rPr>
        <w:tab/>
        <w:t xml:space="preserve">                            .......................................</w:t>
      </w:r>
    </w:p>
    <w:p w:rsidR="00F27810" w:rsidRPr="007B0FC7" w:rsidRDefault="00F27810" w:rsidP="00F27810">
      <w:pPr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>rektor Ekonomickej univerzity</w:t>
      </w:r>
    </w:p>
    <w:p w:rsidR="00F27810" w:rsidRPr="007B0FC7" w:rsidRDefault="00F27810" w:rsidP="00F27810">
      <w:pPr>
        <w:ind w:left="360"/>
        <w:jc w:val="both"/>
        <w:rPr>
          <w:rFonts w:ascii="Arial Narrow" w:hAnsi="Arial Narrow"/>
          <w:sz w:val="22"/>
          <w:szCs w:val="22"/>
        </w:rPr>
      </w:pPr>
      <w:r w:rsidRPr="007B0FC7">
        <w:rPr>
          <w:rFonts w:ascii="Arial Narrow" w:hAnsi="Arial Narrow"/>
          <w:sz w:val="22"/>
          <w:szCs w:val="22"/>
        </w:rPr>
        <w:t xml:space="preserve">       v Bratislave</w:t>
      </w:r>
    </w:p>
    <w:p w:rsidR="00F27810" w:rsidRPr="007B0FC7" w:rsidRDefault="00F27810" w:rsidP="00F27810">
      <w:pPr>
        <w:ind w:left="360"/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7B0FC7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7B0FC7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7B0FC7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7B0FC7" w:rsidRDefault="00F27810" w:rsidP="00F27810">
      <w:pPr>
        <w:pStyle w:val="Zkladntext"/>
        <w:jc w:val="right"/>
        <w:rPr>
          <w:rFonts w:ascii="Arial Narrow" w:hAnsi="Arial Narrow" w:cs="Arial Narrow"/>
          <w:sz w:val="22"/>
          <w:szCs w:val="22"/>
        </w:rPr>
      </w:pP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</w:p>
    <w:p w:rsidR="00F27810" w:rsidRPr="007B0FC7" w:rsidRDefault="00F27810" w:rsidP="00F27810">
      <w:pPr>
        <w:rPr>
          <w:rFonts w:ascii="Arial Narrow" w:hAnsi="Arial Narrow"/>
          <w:sz w:val="22"/>
          <w:szCs w:val="22"/>
        </w:rPr>
      </w:pPr>
    </w:p>
    <w:p w:rsidR="00974622" w:rsidRPr="007B0FC7" w:rsidRDefault="00974622">
      <w:pPr>
        <w:rPr>
          <w:rFonts w:ascii="Arial Narrow" w:hAnsi="Arial Narrow"/>
          <w:sz w:val="22"/>
          <w:szCs w:val="22"/>
        </w:rPr>
      </w:pPr>
    </w:p>
    <w:sectPr w:rsidR="00974622" w:rsidRPr="007B0FC7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DB" w:rsidRDefault="00B404DB">
      <w:r>
        <w:separator/>
      </w:r>
    </w:p>
  </w:endnote>
  <w:endnote w:type="continuationSeparator" w:id="0">
    <w:p w:rsidR="00B404DB" w:rsidRDefault="00B4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81" w:rsidRDefault="003F0B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5E81" w:rsidRDefault="00B404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DB" w:rsidRDefault="00B404DB">
      <w:r>
        <w:separator/>
      </w:r>
    </w:p>
  </w:footnote>
  <w:footnote w:type="continuationSeparator" w:id="0">
    <w:p w:rsidR="00B404DB" w:rsidRDefault="00B4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E91"/>
    <w:multiLevelType w:val="hybridMultilevel"/>
    <w:tmpl w:val="CA1E8270"/>
    <w:lvl w:ilvl="0" w:tplc="E93C313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5F1730AF"/>
    <w:multiLevelType w:val="hybridMultilevel"/>
    <w:tmpl w:val="E0141640"/>
    <w:lvl w:ilvl="0" w:tplc="9DF4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D5016"/>
    <w:multiLevelType w:val="hybridMultilevel"/>
    <w:tmpl w:val="6B1220C8"/>
    <w:lvl w:ilvl="0" w:tplc="77D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0"/>
    <w:rsid w:val="0003087A"/>
    <w:rsid w:val="00031614"/>
    <w:rsid w:val="00065636"/>
    <w:rsid w:val="000B05DC"/>
    <w:rsid w:val="000B4580"/>
    <w:rsid w:val="000C0DC3"/>
    <w:rsid w:val="00101754"/>
    <w:rsid w:val="00123D99"/>
    <w:rsid w:val="00127F3D"/>
    <w:rsid w:val="001402C9"/>
    <w:rsid w:val="00163412"/>
    <w:rsid w:val="001C3C80"/>
    <w:rsid w:val="00240E52"/>
    <w:rsid w:val="002D00F8"/>
    <w:rsid w:val="002F2ECC"/>
    <w:rsid w:val="003433A6"/>
    <w:rsid w:val="003433DA"/>
    <w:rsid w:val="00350334"/>
    <w:rsid w:val="00352226"/>
    <w:rsid w:val="0038645C"/>
    <w:rsid w:val="00387836"/>
    <w:rsid w:val="003E7DCA"/>
    <w:rsid w:val="003F0B0D"/>
    <w:rsid w:val="00443676"/>
    <w:rsid w:val="0044525A"/>
    <w:rsid w:val="004853AB"/>
    <w:rsid w:val="004C6DAB"/>
    <w:rsid w:val="004C75F3"/>
    <w:rsid w:val="004E55DC"/>
    <w:rsid w:val="005939B2"/>
    <w:rsid w:val="0059576E"/>
    <w:rsid w:val="005A477C"/>
    <w:rsid w:val="0063685D"/>
    <w:rsid w:val="0067602C"/>
    <w:rsid w:val="00687F89"/>
    <w:rsid w:val="006B3D18"/>
    <w:rsid w:val="0073084C"/>
    <w:rsid w:val="0078030D"/>
    <w:rsid w:val="007B0FC7"/>
    <w:rsid w:val="0081597D"/>
    <w:rsid w:val="00830238"/>
    <w:rsid w:val="00854757"/>
    <w:rsid w:val="00896DC4"/>
    <w:rsid w:val="008B022B"/>
    <w:rsid w:val="008B3CAA"/>
    <w:rsid w:val="008D20BF"/>
    <w:rsid w:val="008E1861"/>
    <w:rsid w:val="008E76D5"/>
    <w:rsid w:val="00914360"/>
    <w:rsid w:val="00974622"/>
    <w:rsid w:val="00980652"/>
    <w:rsid w:val="00983F8D"/>
    <w:rsid w:val="009A3910"/>
    <w:rsid w:val="009C1C0F"/>
    <w:rsid w:val="009E6DB9"/>
    <w:rsid w:val="009F4393"/>
    <w:rsid w:val="00A93DDE"/>
    <w:rsid w:val="00A945C1"/>
    <w:rsid w:val="00AC5E80"/>
    <w:rsid w:val="00AE11B4"/>
    <w:rsid w:val="00B20A4F"/>
    <w:rsid w:val="00B2703D"/>
    <w:rsid w:val="00B404DB"/>
    <w:rsid w:val="00B57FD6"/>
    <w:rsid w:val="00B83011"/>
    <w:rsid w:val="00BB1B49"/>
    <w:rsid w:val="00BC765C"/>
    <w:rsid w:val="00BE7183"/>
    <w:rsid w:val="00BF40F5"/>
    <w:rsid w:val="00C05850"/>
    <w:rsid w:val="00C06B05"/>
    <w:rsid w:val="00C177E3"/>
    <w:rsid w:val="00C248DB"/>
    <w:rsid w:val="00C46F94"/>
    <w:rsid w:val="00C54082"/>
    <w:rsid w:val="00CB16CF"/>
    <w:rsid w:val="00D00314"/>
    <w:rsid w:val="00D04931"/>
    <w:rsid w:val="00D22ABF"/>
    <w:rsid w:val="00D42A32"/>
    <w:rsid w:val="00D66F62"/>
    <w:rsid w:val="00D9518C"/>
    <w:rsid w:val="00DB34AF"/>
    <w:rsid w:val="00DE549A"/>
    <w:rsid w:val="00E60CF0"/>
    <w:rsid w:val="00E61C0B"/>
    <w:rsid w:val="00E6275E"/>
    <w:rsid w:val="00E824BA"/>
    <w:rsid w:val="00F22084"/>
    <w:rsid w:val="00F27810"/>
    <w:rsid w:val="00F641CF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72D"/>
  <w15:docId w15:val="{B87E9CA1-FAB1-41B2-B6E9-D1C07A2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27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27810"/>
    <w:pPr>
      <w:keepNext/>
      <w:numPr>
        <w:numId w:val="4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F27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2781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F27810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F2781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rsid w:val="00F2781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F2781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F27810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278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7810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F27810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rsid w:val="00F278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27810"/>
  </w:style>
  <w:style w:type="paragraph" w:styleId="Podtitul">
    <w:name w:val="Subtitle"/>
    <w:basedOn w:val="Normlny"/>
    <w:link w:val="PodtitulChar"/>
    <w:qFormat/>
    <w:rsid w:val="00F27810"/>
    <w:pPr>
      <w:jc w:val="center"/>
    </w:pPr>
  </w:style>
  <w:style w:type="character" w:customStyle="1" w:styleId="PodtitulChar">
    <w:name w:val="Podtitul Char"/>
    <w:basedOn w:val="Predvolenpsmoodseku"/>
    <w:link w:val="Podtitul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0">
    <w:name w:val="Základný text_"/>
    <w:rsid w:val="00F27810"/>
    <w:rPr>
      <w:rFonts w:ascii="Arial Narrow" w:hAnsi="Arial Narrow" w:cs="Arial Narrow"/>
      <w:sz w:val="19"/>
      <w:szCs w:val="19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8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065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656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6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F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7B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Anna Narodova | OVO EU v Bratislave</cp:lastModifiedBy>
  <cp:revision>7</cp:revision>
  <cp:lastPrinted>2019-12-11T06:34:00Z</cp:lastPrinted>
  <dcterms:created xsi:type="dcterms:W3CDTF">2019-12-10T07:46:00Z</dcterms:created>
  <dcterms:modified xsi:type="dcterms:W3CDTF">2019-12-11T06:41:00Z</dcterms:modified>
</cp:coreProperties>
</file>